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540A" w14:textId="77777777" w:rsidR="00F079BA" w:rsidRPr="002D4913" w:rsidRDefault="00F079BA" w:rsidP="00F079BA">
      <w:pPr>
        <w:widowControl w:val="0"/>
        <w:spacing w:after="0" w:line="240" w:lineRule="auto"/>
        <w:jc w:val="both"/>
        <w:rPr>
          <w:rFonts w:ascii="Times New Roman" w:hAnsi="Times New Roman"/>
          <w:noProof/>
          <w:sz w:val="20"/>
          <w:lang w:val="en-US"/>
        </w:rPr>
      </w:pPr>
      <w:r w:rsidRPr="002D4913">
        <w:rPr>
          <w:rFonts w:ascii="Times New Roman" w:hAnsi="Times New Roman"/>
          <w:noProof/>
          <w:sz w:val="20"/>
          <w:lang w:val="en-US"/>
        </w:rPr>
        <w:t>Text consolidated by Valsts valodas centrs (State Language Centre) with amending regulations of:</w:t>
      </w:r>
    </w:p>
    <w:p w14:paraId="5779C651" w14:textId="74A219C0" w:rsidR="00F079BA" w:rsidRPr="002D4913" w:rsidRDefault="00E02547" w:rsidP="00F079BA">
      <w:pPr>
        <w:pStyle w:val="BlockText"/>
        <w:ind w:left="0" w:right="26"/>
        <w:jc w:val="center"/>
        <w:rPr>
          <w:noProof/>
          <w:szCs w:val="24"/>
          <w:lang w:val="en-US"/>
        </w:rPr>
      </w:pPr>
      <w:r w:rsidRPr="002D4913">
        <w:rPr>
          <w:noProof/>
          <w:szCs w:val="24"/>
          <w:lang w:val="en-US"/>
        </w:rPr>
        <w:t>15</w:t>
      </w:r>
      <w:r w:rsidR="00F079BA" w:rsidRPr="002D4913">
        <w:rPr>
          <w:noProof/>
          <w:szCs w:val="24"/>
          <w:lang w:val="en-US"/>
        </w:rPr>
        <w:t> </w:t>
      </w:r>
      <w:r w:rsidRPr="002D4913">
        <w:rPr>
          <w:noProof/>
          <w:szCs w:val="24"/>
          <w:lang w:val="en-US"/>
        </w:rPr>
        <w:t>June</w:t>
      </w:r>
      <w:r w:rsidR="00F079BA" w:rsidRPr="002D4913">
        <w:rPr>
          <w:noProof/>
          <w:szCs w:val="24"/>
          <w:lang w:val="en-US"/>
        </w:rPr>
        <w:t> 20</w:t>
      </w:r>
      <w:r w:rsidRPr="002D4913">
        <w:rPr>
          <w:noProof/>
          <w:szCs w:val="24"/>
          <w:lang w:val="en-US"/>
        </w:rPr>
        <w:t>21</w:t>
      </w:r>
      <w:r w:rsidR="00F079BA" w:rsidRPr="002D4913">
        <w:rPr>
          <w:noProof/>
          <w:szCs w:val="24"/>
          <w:lang w:val="en-US"/>
        </w:rPr>
        <w:t xml:space="preserve"> [shall come into force on </w:t>
      </w:r>
      <w:r w:rsidRPr="002D4913">
        <w:rPr>
          <w:noProof/>
          <w:szCs w:val="24"/>
          <w:lang w:val="en-US"/>
        </w:rPr>
        <w:t>1 July </w:t>
      </w:r>
      <w:r w:rsidR="00B20E10" w:rsidRPr="002D4913">
        <w:rPr>
          <w:noProof/>
          <w:szCs w:val="24"/>
          <w:lang w:val="en-US"/>
        </w:rPr>
        <w:t>2021</w:t>
      </w:r>
      <w:r w:rsidR="00F079BA" w:rsidRPr="002D4913">
        <w:rPr>
          <w:noProof/>
          <w:szCs w:val="24"/>
          <w:lang w:val="en-US"/>
        </w:rPr>
        <w:t>];</w:t>
      </w:r>
    </w:p>
    <w:p w14:paraId="75BA0496" w14:textId="143591FA" w:rsidR="00F079BA" w:rsidRPr="002D4913" w:rsidRDefault="00B20E10" w:rsidP="00F079BA">
      <w:pPr>
        <w:pStyle w:val="BlockText"/>
        <w:ind w:left="0" w:right="26"/>
        <w:jc w:val="center"/>
        <w:rPr>
          <w:noProof/>
          <w:szCs w:val="24"/>
          <w:lang w:val="en-US"/>
        </w:rPr>
      </w:pPr>
      <w:r w:rsidRPr="002D4913">
        <w:rPr>
          <w:noProof/>
          <w:szCs w:val="24"/>
          <w:lang w:val="en-US"/>
        </w:rPr>
        <w:t>4</w:t>
      </w:r>
      <w:r w:rsidR="00F079BA" w:rsidRPr="002D4913">
        <w:rPr>
          <w:noProof/>
          <w:szCs w:val="24"/>
          <w:lang w:val="en-US"/>
        </w:rPr>
        <w:t> </w:t>
      </w:r>
      <w:r w:rsidRPr="002D4913">
        <w:rPr>
          <w:noProof/>
          <w:szCs w:val="24"/>
          <w:lang w:val="en-US"/>
        </w:rPr>
        <w:t>March</w:t>
      </w:r>
      <w:r w:rsidR="00F079BA" w:rsidRPr="002D4913">
        <w:rPr>
          <w:noProof/>
          <w:szCs w:val="24"/>
          <w:lang w:val="en-US"/>
        </w:rPr>
        <w:t> 20</w:t>
      </w:r>
      <w:r w:rsidRPr="002D4913">
        <w:rPr>
          <w:noProof/>
          <w:szCs w:val="24"/>
          <w:lang w:val="en-US"/>
        </w:rPr>
        <w:t>25</w:t>
      </w:r>
      <w:r w:rsidR="00F079BA" w:rsidRPr="002D4913">
        <w:rPr>
          <w:noProof/>
          <w:szCs w:val="24"/>
          <w:lang w:val="en-US"/>
        </w:rPr>
        <w:t xml:space="preserve"> [shall come into force on </w:t>
      </w:r>
      <w:r w:rsidRPr="002D4913">
        <w:rPr>
          <w:noProof/>
          <w:szCs w:val="24"/>
          <w:lang w:val="en-US"/>
        </w:rPr>
        <w:t>1</w:t>
      </w:r>
      <w:r w:rsidR="00F079BA" w:rsidRPr="002D4913">
        <w:rPr>
          <w:noProof/>
          <w:szCs w:val="24"/>
          <w:lang w:val="en-US"/>
        </w:rPr>
        <w:t> J</w:t>
      </w:r>
      <w:r w:rsidRPr="002D4913">
        <w:rPr>
          <w:noProof/>
          <w:szCs w:val="24"/>
          <w:lang w:val="en-US"/>
        </w:rPr>
        <w:t>uly</w:t>
      </w:r>
      <w:r w:rsidR="00F079BA" w:rsidRPr="002D4913">
        <w:rPr>
          <w:noProof/>
          <w:szCs w:val="24"/>
          <w:lang w:val="en-US"/>
        </w:rPr>
        <w:t> 20</w:t>
      </w:r>
      <w:r w:rsidR="002240EA" w:rsidRPr="002D4913">
        <w:rPr>
          <w:noProof/>
          <w:szCs w:val="24"/>
          <w:lang w:val="en-US"/>
        </w:rPr>
        <w:t>25</w:t>
      </w:r>
      <w:r w:rsidR="00F079BA" w:rsidRPr="002D4913">
        <w:rPr>
          <w:noProof/>
          <w:szCs w:val="24"/>
          <w:lang w:val="en-US"/>
        </w:rPr>
        <w:t>]</w:t>
      </w:r>
      <w:r w:rsidR="002240EA" w:rsidRPr="002D4913">
        <w:rPr>
          <w:noProof/>
          <w:szCs w:val="24"/>
          <w:lang w:val="en-US"/>
        </w:rPr>
        <w:t>.</w:t>
      </w:r>
    </w:p>
    <w:p w14:paraId="0C69ED91" w14:textId="77777777" w:rsidR="00F079BA" w:rsidRPr="002D4913" w:rsidRDefault="00F079BA" w:rsidP="00F079BA">
      <w:pPr>
        <w:widowControl w:val="0"/>
        <w:spacing w:after="0" w:line="240" w:lineRule="auto"/>
        <w:jc w:val="both"/>
        <w:rPr>
          <w:rFonts w:ascii="Times New Roman" w:hAnsi="Times New Roman"/>
          <w:noProof/>
          <w:sz w:val="20"/>
          <w:lang w:val="en-US"/>
        </w:rPr>
      </w:pPr>
      <w:r w:rsidRPr="002D4913">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6CB9C21" w14:textId="77777777" w:rsidR="00F079BA" w:rsidRPr="002D4913" w:rsidRDefault="00F079BA" w:rsidP="00F079BA">
      <w:pPr>
        <w:spacing w:after="0" w:line="240" w:lineRule="auto"/>
        <w:jc w:val="both"/>
        <w:rPr>
          <w:rFonts w:ascii="Times New Roman" w:hAnsi="Times New Roman"/>
          <w:noProof/>
          <w:lang w:val="en-US"/>
        </w:rPr>
      </w:pPr>
    </w:p>
    <w:p w14:paraId="5C3190A1" w14:textId="77777777" w:rsidR="00F079BA" w:rsidRPr="00E531A1" w:rsidRDefault="00F079BA" w:rsidP="00F079BA">
      <w:pPr>
        <w:spacing w:after="0" w:line="240" w:lineRule="auto"/>
        <w:jc w:val="both"/>
        <w:rPr>
          <w:rFonts w:ascii="Times New Roman" w:hAnsi="Times New Roman"/>
          <w:noProof/>
          <w:color w:val="FF0000"/>
          <w:lang w:val="en-US"/>
        </w:rPr>
      </w:pPr>
    </w:p>
    <w:p w14:paraId="748646E1" w14:textId="77777777" w:rsidR="00F079BA" w:rsidRPr="003E2CEB" w:rsidRDefault="00F079BA" w:rsidP="00F079BA">
      <w:pPr>
        <w:spacing w:after="0" w:line="240" w:lineRule="auto"/>
        <w:jc w:val="center"/>
        <w:rPr>
          <w:rFonts w:ascii="Times New Roman" w:hAnsi="Times New Roman"/>
          <w:noProof/>
          <w:lang w:val="en-US"/>
        </w:rPr>
      </w:pPr>
      <w:r w:rsidRPr="003E2CEB">
        <w:rPr>
          <w:rFonts w:ascii="Times New Roman" w:hAnsi="Times New Roman"/>
          <w:noProof/>
          <w:lang w:val="en-US"/>
        </w:rPr>
        <w:t>Republic of Latvia</w:t>
      </w:r>
    </w:p>
    <w:p w14:paraId="3C3DBF1B" w14:textId="77777777" w:rsidR="00F079BA" w:rsidRDefault="00F079BA" w:rsidP="00803A36">
      <w:pPr>
        <w:spacing w:after="0" w:line="240" w:lineRule="auto"/>
        <w:jc w:val="center"/>
        <w:rPr>
          <w:rFonts w:ascii="Times New Roman" w:hAnsi="Times New Roman"/>
        </w:rPr>
      </w:pPr>
    </w:p>
    <w:p w14:paraId="112C0D23" w14:textId="603DC1B9" w:rsidR="00803A36" w:rsidRPr="00803A36" w:rsidRDefault="00461C41" w:rsidP="00803A36">
      <w:pPr>
        <w:spacing w:after="0" w:line="240" w:lineRule="auto"/>
        <w:jc w:val="center"/>
        <w:rPr>
          <w:rFonts w:ascii="Times New Roman" w:hAnsi="Times New Roman"/>
          <w:noProof/>
          <w:kern w:val="0"/>
        </w:rPr>
      </w:pPr>
      <w:r>
        <w:rPr>
          <w:rFonts w:ascii="Times New Roman" w:hAnsi="Times New Roman"/>
        </w:rPr>
        <w:t>Cabinet</w:t>
      </w:r>
    </w:p>
    <w:p w14:paraId="02A8D961" w14:textId="1EE34DCA" w:rsidR="00803A36" w:rsidRPr="00803A36" w:rsidRDefault="00461C41" w:rsidP="00803A36">
      <w:pPr>
        <w:spacing w:after="0" w:line="240" w:lineRule="auto"/>
        <w:jc w:val="center"/>
        <w:rPr>
          <w:rFonts w:ascii="Times New Roman" w:hAnsi="Times New Roman"/>
          <w:noProof/>
          <w:kern w:val="0"/>
        </w:rPr>
      </w:pPr>
      <w:r>
        <w:rPr>
          <w:rFonts w:ascii="Times New Roman" w:hAnsi="Times New Roman"/>
        </w:rPr>
        <w:t>Regulation No. 55</w:t>
      </w:r>
    </w:p>
    <w:p w14:paraId="00C17532" w14:textId="3E7BEF60" w:rsidR="00461C41" w:rsidRPr="00803A36" w:rsidRDefault="00461C41" w:rsidP="00803A36">
      <w:pPr>
        <w:spacing w:after="0" w:line="240" w:lineRule="auto"/>
        <w:jc w:val="center"/>
        <w:rPr>
          <w:rFonts w:ascii="Times New Roman" w:hAnsi="Times New Roman"/>
          <w:noProof/>
          <w:kern w:val="0"/>
        </w:rPr>
      </w:pPr>
      <w:r>
        <w:rPr>
          <w:rFonts w:ascii="Times New Roman" w:hAnsi="Times New Roman"/>
        </w:rPr>
        <w:t>Adopted 19 January 2010</w:t>
      </w:r>
    </w:p>
    <w:p w14:paraId="5CCE0723" w14:textId="77777777" w:rsidR="00803A36" w:rsidRDefault="00803A36" w:rsidP="00803A36">
      <w:pPr>
        <w:spacing w:after="0" w:line="240" w:lineRule="auto"/>
        <w:jc w:val="both"/>
        <w:rPr>
          <w:rFonts w:ascii="Times New Roman" w:hAnsi="Times New Roman"/>
          <w:noProof/>
          <w:kern w:val="0"/>
          <w:lang w:val="lv-LV"/>
        </w:rPr>
      </w:pPr>
    </w:p>
    <w:p w14:paraId="53A33FB4" w14:textId="77777777" w:rsidR="00803A36" w:rsidRPr="000B3388" w:rsidRDefault="00803A36" w:rsidP="00803A36">
      <w:pPr>
        <w:spacing w:after="0" w:line="240" w:lineRule="auto"/>
        <w:jc w:val="both"/>
        <w:rPr>
          <w:rFonts w:ascii="Times New Roman" w:hAnsi="Times New Roman"/>
          <w:noProof/>
          <w:kern w:val="0"/>
          <w:lang w:val="lv-LV"/>
        </w:rPr>
      </w:pPr>
    </w:p>
    <w:p w14:paraId="18B99F29" w14:textId="77777777" w:rsidR="00461C41" w:rsidRPr="000B3388" w:rsidRDefault="00461C41" w:rsidP="00803A36">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Samples of the Local Government Councillor’s Certificate and Councillor’s Insignia</w:t>
      </w:r>
    </w:p>
    <w:p w14:paraId="241BB0E1" w14:textId="1D40DB18" w:rsidR="00461C41" w:rsidRDefault="00461C41" w:rsidP="00803A36">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15 June 2021</w:t>
      </w:r>
      <w:r>
        <w:rPr>
          <w:rFonts w:ascii="Times New Roman" w:hAnsi="Times New Roman"/>
        </w:rPr>
        <w:t>]</w:t>
      </w:r>
    </w:p>
    <w:p w14:paraId="14ED7755" w14:textId="77777777" w:rsidR="00803A36" w:rsidRDefault="00803A36" w:rsidP="00803A36">
      <w:pPr>
        <w:spacing w:after="0" w:line="240" w:lineRule="auto"/>
        <w:jc w:val="both"/>
        <w:rPr>
          <w:rFonts w:ascii="Times New Roman" w:hAnsi="Times New Roman"/>
          <w:noProof/>
          <w:kern w:val="0"/>
          <w:lang w:val="lv-LV"/>
        </w:rPr>
      </w:pPr>
    </w:p>
    <w:p w14:paraId="41991B7D" w14:textId="77777777" w:rsidR="00803A36" w:rsidRPr="000B3388" w:rsidRDefault="00803A36" w:rsidP="00803A36">
      <w:pPr>
        <w:spacing w:after="0" w:line="240" w:lineRule="auto"/>
        <w:jc w:val="both"/>
        <w:rPr>
          <w:rFonts w:ascii="Times New Roman" w:hAnsi="Times New Roman"/>
          <w:noProof/>
          <w:kern w:val="0"/>
          <w:lang w:val="lv-LV"/>
        </w:rPr>
      </w:pPr>
    </w:p>
    <w:p w14:paraId="59D2DEB4" w14:textId="77777777" w:rsidR="00803A36" w:rsidRPr="00803A36" w:rsidRDefault="00461C41" w:rsidP="00803A36">
      <w:pPr>
        <w:spacing w:after="0" w:line="240" w:lineRule="auto"/>
        <w:jc w:val="right"/>
        <w:rPr>
          <w:rFonts w:ascii="Times New Roman" w:hAnsi="Times New Roman"/>
          <w:i/>
          <w:iCs/>
          <w:noProof/>
          <w:kern w:val="0"/>
        </w:rPr>
      </w:pPr>
      <w:r>
        <w:rPr>
          <w:rFonts w:ascii="Times New Roman" w:hAnsi="Times New Roman"/>
          <w:i/>
        </w:rPr>
        <w:t>Issued pursuant to</w:t>
      </w:r>
    </w:p>
    <w:p w14:paraId="2637DA16" w14:textId="4E276ECF" w:rsidR="00803A36" w:rsidRPr="00803A36" w:rsidRDefault="00461C41" w:rsidP="00803A36">
      <w:pPr>
        <w:spacing w:after="0" w:line="240" w:lineRule="auto"/>
        <w:jc w:val="right"/>
        <w:rPr>
          <w:rFonts w:ascii="Times New Roman" w:hAnsi="Times New Roman"/>
          <w:i/>
          <w:iCs/>
          <w:noProof/>
          <w:kern w:val="0"/>
        </w:rPr>
      </w:pPr>
      <w:r>
        <w:rPr>
          <w:rFonts w:ascii="Times New Roman" w:hAnsi="Times New Roman"/>
          <w:i/>
        </w:rPr>
        <w:t>Section 18, Paragraph two of the Law on the Status of the Councillor of the Local Government Council</w:t>
      </w:r>
    </w:p>
    <w:p w14:paraId="555D6391" w14:textId="22A81B9B" w:rsidR="00461C41" w:rsidRPr="000B3388" w:rsidRDefault="00461C41" w:rsidP="00803A36">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15 June 2021</w:t>
      </w:r>
      <w:r>
        <w:rPr>
          <w:rFonts w:ascii="Times New Roman" w:hAnsi="Times New Roman"/>
        </w:rPr>
        <w:t>]</w:t>
      </w:r>
    </w:p>
    <w:p w14:paraId="57569FF4" w14:textId="77777777" w:rsidR="00803A36" w:rsidRDefault="00803A36" w:rsidP="00803A36">
      <w:pPr>
        <w:spacing w:after="0" w:line="240" w:lineRule="auto"/>
        <w:jc w:val="both"/>
        <w:rPr>
          <w:rFonts w:ascii="Times New Roman" w:hAnsi="Times New Roman"/>
          <w:noProof/>
          <w:kern w:val="0"/>
        </w:rPr>
      </w:pPr>
      <w:bookmarkStart w:id="0" w:name="p1"/>
      <w:bookmarkStart w:id="1" w:name="p-786643"/>
      <w:bookmarkEnd w:id="0"/>
      <w:bookmarkEnd w:id="1"/>
    </w:p>
    <w:p w14:paraId="78C75E44" w14:textId="77777777" w:rsidR="00803A36" w:rsidRDefault="00803A36" w:rsidP="00803A36">
      <w:pPr>
        <w:spacing w:after="0" w:line="240" w:lineRule="auto"/>
        <w:jc w:val="both"/>
        <w:rPr>
          <w:rFonts w:ascii="Times New Roman" w:hAnsi="Times New Roman"/>
          <w:noProof/>
          <w:kern w:val="0"/>
          <w:lang w:val="lv-LV"/>
        </w:rPr>
      </w:pPr>
    </w:p>
    <w:p w14:paraId="7AC1A03B" w14:textId="08725915"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1. The Regulation specifies the samples of the local government councillor’s certificate (hereinafter – the certificate) and the councillor’s insignia.</w:t>
      </w:r>
    </w:p>
    <w:p w14:paraId="712CE4D4" w14:textId="793C78BB"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June 2021</w:t>
      </w:r>
      <w:r>
        <w:rPr>
          <w:rFonts w:ascii="Times New Roman" w:hAnsi="Times New Roman"/>
        </w:rPr>
        <w:t>]</w:t>
      </w:r>
    </w:p>
    <w:p w14:paraId="0B124F60" w14:textId="77777777" w:rsidR="00803A36" w:rsidRDefault="00803A36" w:rsidP="00803A36">
      <w:pPr>
        <w:spacing w:after="0" w:line="240" w:lineRule="auto"/>
        <w:jc w:val="both"/>
        <w:rPr>
          <w:rFonts w:ascii="Times New Roman" w:hAnsi="Times New Roman"/>
          <w:noProof/>
          <w:kern w:val="0"/>
        </w:rPr>
      </w:pPr>
      <w:bookmarkStart w:id="2" w:name="p2"/>
      <w:bookmarkStart w:id="3" w:name="p-325929"/>
      <w:bookmarkEnd w:id="2"/>
      <w:bookmarkEnd w:id="3"/>
    </w:p>
    <w:p w14:paraId="62537A59" w14:textId="1378599B"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2. The certificate is a card with dimensions of 8.5 x 5.4 cm. The sample of the certificate is provided in Annex 1 to this Regulation.</w:t>
      </w:r>
    </w:p>
    <w:p w14:paraId="21A5DF53" w14:textId="77777777" w:rsidR="00803A36" w:rsidRDefault="00803A36" w:rsidP="00803A36">
      <w:pPr>
        <w:spacing w:after="0" w:line="240" w:lineRule="auto"/>
        <w:jc w:val="both"/>
        <w:rPr>
          <w:rFonts w:ascii="Times New Roman" w:hAnsi="Times New Roman"/>
          <w:noProof/>
          <w:kern w:val="0"/>
        </w:rPr>
      </w:pPr>
      <w:bookmarkStart w:id="4" w:name="p3"/>
      <w:bookmarkStart w:id="5" w:name="p-325930"/>
      <w:bookmarkEnd w:id="4"/>
      <w:bookmarkEnd w:id="5"/>
    </w:p>
    <w:p w14:paraId="37898060" w14:textId="587BD4F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3. The certificate is a document certifying the rights and duties of the official.</w:t>
      </w:r>
    </w:p>
    <w:p w14:paraId="724909C9" w14:textId="77777777" w:rsidR="00803A36" w:rsidRDefault="00803A36" w:rsidP="00803A36">
      <w:pPr>
        <w:spacing w:after="0" w:line="240" w:lineRule="auto"/>
        <w:jc w:val="both"/>
        <w:rPr>
          <w:rFonts w:ascii="Times New Roman" w:hAnsi="Times New Roman"/>
          <w:noProof/>
          <w:kern w:val="0"/>
        </w:rPr>
      </w:pPr>
      <w:bookmarkStart w:id="6" w:name="p4"/>
      <w:bookmarkStart w:id="7" w:name="p-325931"/>
      <w:bookmarkEnd w:id="6"/>
      <w:bookmarkEnd w:id="7"/>
    </w:p>
    <w:p w14:paraId="310EA6C3" w14:textId="73753396"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4. The certificate shall be deemed invalid if the mandate of the councillor has expired.</w:t>
      </w:r>
    </w:p>
    <w:p w14:paraId="3AECD7C5" w14:textId="77777777" w:rsidR="00803A36" w:rsidRDefault="00803A36" w:rsidP="00803A36">
      <w:pPr>
        <w:spacing w:after="0" w:line="240" w:lineRule="auto"/>
        <w:jc w:val="both"/>
        <w:rPr>
          <w:rFonts w:ascii="Times New Roman" w:hAnsi="Times New Roman"/>
          <w:noProof/>
          <w:kern w:val="0"/>
        </w:rPr>
      </w:pPr>
      <w:bookmarkStart w:id="8" w:name="p5"/>
      <w:bookmarkStart w:id="9" w:name="p-1412311"/>
      <w:bookmarkEnd w:id="8"/>
      <w:bookmarkEnd w:id="9"/>
    </w:p>
    <w:p w14:paraId="1A20500C" w14:textId="77094D71"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5. When a councillor’s mandate expires, the certificate shall be returned to the relevant municipality and the municipality shall dispose of the certificate.</w:t>
      </w:r>
    </w:p>
    <w:p w14:paraId="64ABA197" w14:textId="48AC79B4"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March 2025</w:t>
      </w:r>
      <w:r>
        <w:rPr>
          <w:rFonts w:ascii="Times New Roman" w:hAnsi="Times New Roman"/>
        </w:rPr>
        <w:t>]</w:t>
      </w:r>
    </w:p>
    <w:p w14:paraId="4A4DC4D5" w14:textId="77777777" w:rsidR="00803A36" w:rsidRDefault="00803A36" w:rsidP="00803A36">
      <w:pPr>
        <w:spacing w:after="0" w:line="240" w:lineRule="auto"/>
        <w:jc w:val="both"/>
        <w:rPr>
          <w:rFonts w:ascii="Times New Roman" w:hAnsi="Times New Roman"/>
          <w:noProof/>
          <w:kern w:val="0"/>
        </w:rPr>
      </w:pPr>
      <w:bookmarkStart w:id="10" w:name="p6"/>
      <w:bookmarkStart w:id="11" w:name="p-1412909"/>
      <w:bookmarkEnd w:id="10"/>
      <w:bookmarkEnd w:id="11"/>
    </w:p>
    <w:p w14:paraId="276317C4" w14:textId="2B1E73D0"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6. The certificate shall contain:</w:t>
      </w:r>
    </w:p>
    <w:p w14:paraId="1F9381FD" w14:textId="77777777" w:rsidR="00461C41" w:rsidRPr="000B3388" w:rsidRDefault="00461C41" w:rsidP="00803A36">
      <w:pPr>
        <w:spacing w:after="0" w:line="240" w:lineRule="auto"/>
        <w:ind w:firstLine="709"/>
        <w:jc w:val="both"/>
        <w:rPr>
          <w:rFonts w:ascii="Times New Roman" w:hAnsi="Times New Roman"/>
          <w:noProof/>
          <w:kern w:val="0"/>
        </w:rPr>
      </w:pPr>
      <w:r>
        <w:rPr>
          <w:rFonts w:ascii="Times New Roman" w:hAnsi="Times New Roman"/>
        </w:rPr>
        <w:t>6.1. the front (obverse) of the certificate:</w:t>
      </w:r>
    </w:p>
    <w:p w14:paraId="78EE7AD5"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6.1.1. a photograph of the councillor;</w:t>
      </w:r>
    </w:p>
    <w:p w14:paraId="6FEB38DC"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6.1.2. the given name and surname of the councillor;</w:t>
      </w:r>
    </w:p>
    <w:p w14:paraId="2DF136F3"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6.1.3. the title of the councillor’s status – “COUNCILLOR”;</w:t>
      </w:r>
    </w:p>
    <w:p w14:paraId="19D5D8D4"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6.1.4. the name of the relevant local government;</w:t>
      </w:r>
    </w:p>
    <w:p w14:paraId="3BEBFA9B"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6.1.5. the stamp of the election commission of the relevant local government;</w:t>
      </w:r>
    </w:p>
    <w:p w14:paraId="66F9F1FC"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6.1.6. the signature of the chairperson of the election commission of the relevant local government;</w:t>
      </w:r>
    </w:p>
    <w:p w14:paraId="1DC53D0C"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6.1.7. the date of issue of the certificate;</w:t>
      </w:r>
    </w:p>
    <w:p w14:paraId="32C3A970" w14:textId="77777777" w:rsidR="00461C41" w:rsidRPr="000B3388" w:rsidRDefault="00461C41" w:rsidP="00803A36">
      <w:pPr>
        <w:spacing w:after="0" w:line="240" w:lineRule="auto"/>
        <w:ind w:firstLine="709"/>
        <w:jc w:val="both"/>
        <w:rPr>
          <w:rFonts w:ascii="Times New Roman" w:hAnsi="Times New Roman"/>
          <w:noProof/>
          <w:kern w:val="0"/>
        </w:rPr>
      </w:pPr>
      <w:r>
        <w:rPr>
          <w:rFonts w:ascii="Times New Roman" w:hAnsi="Times New Roman"/>
        </w:rPr>
        <w:t>6.2. the back (reverse) of the certificate:</w:t>
      </w:r>
    </w:p>
    <w:p w14:paraId="1747EA62" w14:textId="77777777"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t>6.2.1. the name of the relevant local government;</w:t>
      </w:r>
    </w:p>
    <w:p w14:paraId="3CF76A06" w14:textId="704E3B82" w:rsidR="00461C41" w:rsidRPr="000B3388" w:rsidRDefault="00461C41" w:rsidP="00803A36">
      <w:pPr>
        <w:spacing w:after="0" w:line="240" w:lineRule="auto"/>
        <w:ind w:left="709" w:firstLine="709"/>
        <w:jc w:val="both"/>
        <w:rPr>
          <w:rFonts w:ascii="Times New Roman" w:hAnsi="Times New Roman"/>
          <w:noProof/>
          <w:kern w:val="0"/>
        </w:rPr>
      </w:pPr>
      <w:r>
        <w:rPr>
          <w:rFonts w:ascii="Times New Roman" w:hAnsi="Times New Roman"/>
        </w:rPr>
        <w:lastRenderedPageBreak/>
        <w:t>6.2.2. an image of the local government coat of arms registered in the Register of Coats of Arms or, in the case provided for in the Law On the State Coat of Arms of Latvia, an image of the lesser State coat of arms of the Republic of Latvia.</w:t>
      </w:r>
    </w:p>
    <w:p w14:paraId="7AAB3966" w14:textId="06A223EA"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June 2021; 4 March 2025</w:t>
      </w:r>
      <w:r>
        <w:rPr>
          <w:rFonts w:ascii="Times New Roman" w:hAnsi="Times New Roman"/>
        </w:rPr>
        <w:t>]</w:t>
      </w:r>
    </w:p>
    <w:p w14:paraId="39978F9F" w14:textId="77777777" w:rsidR="00803A36" w:rsidRDefault="00803A36" w:rsidP="00803A36">
      <w:pPr>
        <w:spacing w:after="0" w:line="240" w:lineRule="auto"/>
        <w:jc w:val="both"/>
        <w:rPr>
          <w:rFonts w:ascii="Times New Roman" w:hAnsi="Times New Roman"/>
          <w:noProof/>
          <w:kern w:val="0"/>
        </w:rPr>
      </w:pPr>
      <w:bookmarkStart w:id="12" w:name="p6_1"/>
      <w:bookmarkStart w:id="13" w:name="p-1412314"/>
      <w:bookmarkEnd w:id="12"/>
      <w:bookmarkEnd w:id="13"/>
    </w:p>
    <w:p w14:paraId="15C5FA5D" w14:textId="09B681A0"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6.</w:t>
      </w:r>
      <w:r>
        <w:rPr>
          <w:rFonts w:ascii="Times New Roman" w:hAnsi="Times New Roman"/>
          <w:vertAlign w:val="superscript"/>
        </w:rPr>
        <w:t>1</w:t>
      </w:r>
      <w:r>
        <w:rPr>
          <w:rFonts w:ascii="Times New Roman" w:hAnsi="Times New Roman"/>
        </w:rPr>
        <w:t xml:space="preserve"> The certificate may include a QR code.</w:t>
      </w:r>
    </w:p>
    <w:p w14:paraId="67228272" w14:textId="0F0F415A"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March 2025</w:t>
      </w:r>
      <w:r>
        <w:rPr>
          <w:rFonts w:ascii="Times New Roman" w:hAnsi="Times New Roman"/>
        </w:rPr>
        <w:t>]</w:t>
      </w:r>
    </w:p>
    <w:p w14:paraId="3677C877" w14:textId="77777777" w:rsidR="00803A36" w:rsidRDefault="00803A36" w:rsidP="00803A36">
      <w:pPr>
        <w:spacing w:after="0" w:line="240" w:lineRule="auto"/>
        <w:jc w:val="both"/>
        <w:rPr>
          <w:rFonts w:ascii="Times New Roman" w:hAnsi="Times New Roman"/>
          <w:noProof/>
          <w:kern w:val="0"/>
        </w:rPr>
      </w:pPr>
      <w:bookmarkStart w:id="14" w:name="p7"/>
      <w:bookmarkStart w:id="15" w:name="p-325934"/>
      <w:bookmarkEnd w:id="14"/>
      <w:bookmarkEnd w:id="15"/>
    </w:p>
    <w:p w14:paraId="31F34640" w14:textId="066D9EF5"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7. The sample of the councillor’s insignia is provided in Annex 2 to this Regulation.</w:t>
      </w:r>
    </w:p>
    <w:p w14:paraId="6A28CA25" w14:textId="77777777" w:rsidR="00803A36" w:rsidRDefault="00803A36" w:rsidP="00803A36">
      <w:pPr>
        <w:spacing w:after="0" w:line="240" w:lineRule="auto"/>
        <w:jc w:val="both"/>
        <w:rPr>
          <w:rFonts w:ascii="Times New Roman" w:hAnsi="Times New Roman"/>
          <w:noProof/>
          <w:kern w:val="0"/>
        </w:rPr>
      </w:pPr>
      <w:bookmarkStart w:id="16" w:name="p8"/>
      <w:bookmarkStart w:id="17" w:name="p-1412910"/>
      <w:bookmarkEnd w:id="16"/>
      <w:bookmarkEnd w:id="17"/>
    </w:p>
    <w:p w14:paraId="5CDAE23C" w14:textId="2C523E32"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8. The councillor’s insignia shall contain:</w:t>
      </w:r>
    </w:p>
    <w:p w14:paraId="54260198" w14:textId="77777777" w:rsidR="00461C41" w:rsidRPr="000B3388" w:rsidRDefault="00461C41" w:rsidP="00803A36">
      <w:pPr>
        <w:spacing w:after="0" w:line="240" w:lineRule="auto"/>
        <w:ind w:firstLine="709"/>
        <w:jc w:val="both"/>
        <w:rPr>
          <w:rFonts w:ascii="Times New Roman" w:hAnsi="Times New Roman"/>
          <w:noProof/>
          <w:kern w:val="0"/>
        </w:rPr>
      </w:pPr>
      <w:r>
        <w:rPr>
          <w:rFonts w:ascii="Times New Roman" w:hAnsi="Times New Roman"/>
        </w:rPr>
        <w:t>8.1. the name of the local government;</w:t>
      </w:r>
    </w:p>
    <w:p w14:paraId="51181057" w14:textId="2757BEB5" w:rsidR="00461C41" w:rsidRPr="000B3388" w:rsidRDefault="00461C41" w:rsidP="00803A36">
      <w:pPr>
        <w:spacing w:after="0" w:line="240" w:lineRule="auto"/>
        <w:ind w:firstLine="709"/>
        <w:jc w:val="both"/>
        <w:rPr>
          <w:rFonts w:ascii="Times New Roman" w:hAnsi="Times New Roman"/>
          <w:noProof/>
          <w:kern w:val="0"/>
        </w:rPr>
      </w:pPr>
      <w:r>
        <w:rPr>
          <w:rFonts w:ascii="Times New Roman" w:hAnsi="Times New Roman"/>
        </w:rPr>
        <w:t>8.2. an image of the local government coat of arms registered in the Register of Coats of Arms or, in the case provided for in the Law On the State Coat of Arms of Latvia, an image of the lesser State coat of arms of the Republic of Latvia;</w:t>
      </w:r>
    </w:p>
    <w:p w14:paraId="2337B791" w14:textId="77777777" w:rsidR="00461C41" w:rsidRPr="000B3388" w:rsidRDefault="00461C41" w:rsidP="00803A36">
      <w:pPr>
        <w:spacing w:after="0" w:line="240" w:lineRule="auto"/>
        <w:ind w:firstLine="709"/>
        <w:jc w:val="both"/>
        <w:rPr>
          <w:rFonts w:ascii="Times New Roman" w:hAnsi="Times New Roman"/>
          <w:noProof/>
          <w:kern w:val="0"/>
        </w:rPr>
      </w:pPr>
      <w:r>
        <w:rPr>
          <w:rFonts w:ascii="Times New Roman" w:hAnsi="Times New Roman"/>
        </w:rPr>
        <w:t>8.3. the title of the councillor’s status – “COUNCILLOR”.</w:t>
      </w:r>
    </w:p>
    <w:p w14:paraId="2B8A06F9" w14:textId="14870CCB"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June 2021; 4 March 2025</w:t>
      </w:r>
      <w:r>
        <w:rPr>
          <w:rFonts w:ascii="Times New Roman" w:hAnsi="Times New Roman"/>
        </w:rPr>
        <w:t>]</w:t>
      </w:r>
    </w:p>
    <w:p w14:paraId="65DFC758" w14:textId="63148ECC" w:rsidR="00803A36" w:rsidRDefault="00803A36" w:rsidP="00803A36">
      <w:pPr>
        <w:spacing w:after="0" w:line="240" w:lineRule="auto"/>
        <w:jc w:val="both"/>
        <w:rPr>
          <w:rFonts w:ascii="Times New Roman" w:hAnsi="Times New Roman"/>
          <w:noProof/>
          <w:kern w:val="0"/>
        </w:rPr>
      </w:pPr>
      <w:bookmarkStart w:id="18" w:name="p9"/>
      <w:bookmarkStart w:id="19" w:name="p-325937"/>
      <w:bookmarkEnd w:id="18"/>
      <w:bookmarkEnd w:id="19"/>
    </w:p>
    <w:p w14:paraId="693A5B5E" w14:textId="5A82C581"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9. Cabinet Regulation No 116 of 14 June 1994, On the Certificate of the Councillor of the Local Government Council, District Council and Parish Council (</w:t>
      </w:r>
      <w:r>
        <w:rPr>
          <w:rFonts w:ascii="Times New Roman" w:hAnsi="Times New Roman"/>
          <w:i/>
          <w:iCs/>
        </w:rPr>
        <w:t>Latvijas Vēstnesis</w:t>
      </w:r>
      <w:r>
        <w:rPr>
          <w:rFonts w:ascii="Times New Roman" w:hAnsi="Times New Roman"/>
        </w:rPr>
        <w:t>, 1994, No. 73), is repealed.</w:t>
      </w:r>
    </w:p>
    <w:p w14:paraId="7E64260C" w14:textId="77777777" w:rsidR="00803A36" w:rsidRDefault="00803A36" w:rsidP="00803A36">
      <w:pPr>
        <w:spacing w:after="0" w:line="240" w:lineRule="auto"/>
        <w:jc w:val="both"/>
        <w:rPr>
          <w:rFonts w:ascii="Times New Roman" w:hAnsi="Times New Roman"/>
          <w:noProof/>
          <w:kern w:val="0"/>
        </w:rPr>
      </w:pPr>
      <w:bookmarkStart w:id="20" w:name="p10"/>
      <w:bookmarkStart w:id="21" w:name="p-325938"/>
      <w:bookmarkEnd w:id="20"/>
      <w:bookmarkEnd w:id="21"/>
    </w:p>
    <w:p w14:paraId="7ED007FA" w14:textId="54EF60DF"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10. Certificates issued after the 2009 local government elections in accordance with the Cabinet Regulation No 116 of 14 June 1994, On the Certificate of the Councillor of the Local Government Council, District Council and Parish Council, shall be valid until the end of the term of the councillor’s mandate.</w:t>
      </w:r>
    </w:p>
    <w:p w14:paraId="576506D8" w14:textId="77777777" w:rsidR="00803A36" w:rsidRDefault="00803A36" w:rsidP="00803A36">
      <w:pPr>
        <w:spacing w:after="0" w:line="240" w:lineRule="auto"/>
        <w:jc w:val="both"/>
        <w:rPr>
          <w:rFonts w:ascii="Times New Roman" w:hAnsi="Times New Roman"/>
          <w:noProof/>
          <w:kern w:val="0"/>
          <w:lang w:val="lv-LV"/>
        </w:rPr>
      </w:pPr>
    </w:p>
    <w:p w14:paraId="5E4AF9BB" w14:textId="77777777" w:rsidR="00803A36" w:rsidRDefault="00803A36" w:rsidP="00803A36">
      <w:pPr>
        <w:spacing w:after="0" w:line="240" w:lineRule="auto"/>
        <w:jc w:val="both"/>
        <w:rPr>
          <w:rFonts w:ascii="Times New Roman" w:hAnsi="Times New Roman"/>
          <w:noProof/>
          <w:kern w:val="0"/>
          <w:lang w:val="lv-LV"/>
        </w:rPr>
      </w:pPr>
    </w:p>
    <w:p w14:paraId="35ED5F3D" w14:textId="4FCFA82F" w:rsidR="00803A36" w:rsidRPr="00803A36" w:rsidRDefault="00461C41" w:rsidP="005F4E28">
      <w:pPr>
        <w:tabs>
          <w:tab w:val="left" w:pos="7513"/>
        </w:tabs>
        <w:spacing w:after="0" w:line="240" w:lineRule="auto"/>
        <w:jc w:val="both"/>
        <w:rPr>
          <w:rFonts w:ascii="Times New Roman" w:hAnsi="Times New Roman"/>
          <w:noProof/>
          <w:kern w:val="0"/>
        </w:rPr>
      </w:pPr>
      <w:r>
        <w:rPr>
          <w:rFonts w:ascii="Times New Roman" w:hAnsi="Times New Roman"/>
        </w:rPr>
        <w:t>Prime Minister</w:t>
      </w:r>
      <w:r w:rsidR="005F4E28" w:rsidRPr="005F4E28">
        <w:rPr>
          <w:rFonts w:ascii="Times New Roman" w:hAnsi="Times New Roman"/>
          <w:noProof/>
          <w:lang w:val="en-US"/>
        </w:rPr>
        <w:tab/>
      </w:r>
      <w:r>
        <w:rPr>
          <w:rFonts w:ascii="Times New Roman" w:hAnsi="Times New Roman"/>
        </w:rPr>
        <w:t>V. Dombrovskis</w:t>
      </w:r>
    </w:p>
    <w:p w14:paraId="2A976D53" w14:textId="77777777" w:rsidR="00803A36" w:rsidRPr="00803A36" w:rsidRDefault="00803A36" w:rsidP="00803A36">
      <w:pPr>
        <w:spacing w:after="0" w:line="240" w:lineRule="auto"/>
        <w:jc w:val="both"/>
        <w:rPr>
          <w:rFonts w:ascii="Times New Roman" w:hAnsi="Times New Roman"/>
          <w:noProof/>
          <w:kern w:val="0"/>
          <w:lang w:val="lv-LV"/>
        </w:rPr>
      </w:pPr>
    </w:p>
    <w:p w14:paraId="0DCEF211" w14:textId="583509CA" w:rsidR="00461C41" w:rsidRPr="000B3388" w:rsidRDefault="00461C41" w:rsidP="005F4E28">
      <w:pPr>
        <w:tabs>
          <w:tab w:val="left" w:pos="8080"/>
        </w:tabs>
        <w:spacing w:after="0" w:line="240" w:lineRule="auto"/>
        <w:jc w:val="both"/>
        <w:rPr>
          <w:rFonts w:ascii="Times New Roman" w:hAnsi="Times New Roman"/>
          <w:noProof/>
          <w:kern w:val="0"/>
        </w:rPr>
      </w:pPr>
      <w:r>
        <w:rPr>
          <w:rFonts w:ascii="Times New Roman" w:hAnsi="Times New Roman"/>
        </w:rPr>
        <w:t>Minister for Regional Development and Local Government</w:t>
      </w:r>
      <w:r w:rsidR="005F4E28">
        <w:rPr>
          <w:rFonts w:ascii="Times New Roman" w:hAnsi="Times New Roman"/>
        </w:rPr>
        <w:tab/>
      </w:r>
      <w:r>
        <w:rPr>
          <w:rFonts w:ascii="Times New Roman" w:hAnsi="Times New Roman"/>
        </w:rPr>
        <w:t>E. Zalāns</w:t>
      </w:r>
    </w:p>
    <w:p w14:paraId="384DCDDF" w14:textId="136E2450" w:rsidR="00803A36" w:rsidRDefault="005F4E28">
      <w:pPr>
        <w:rPr>
          <w:rFonts w:ascii="Times New Roman" w:hAnsi="Times New Roman"/>
          <w:noProof/>
          <w:kern w:val="0"/>
        </w:rPr>
      </w:pPr>
      <w:r>
        <w:tab/>
      </w:r>
      <w:r w:rsidR="00803A36">
        <w:br w:type="page"/>
      </w:r>
    </w:p>
    <w:p w14:paraId="71A5A450" w14:textId="77777777" w:rsidR="00803A36" w:rsidRDefault="00803A36" w:rsidP="00230A1E">
      <w:pPr>
        <w:spacing w:after="0" w:line="240" w:lineRule="auto"/>
        <w:jc w:val="right"/>
        <w:rPr>
          <w:rFonts w:ascii="Times New Roman" w:hAnsi="Times New Roman"/>
          <w:noProof/>
          <w:kern w:val="0"/>
          <w:lang w:val="lv-LV"/>
        </w:rPr>
      </w:pPr>
    </w:p>
    <w:p w14:paraId="406B606A" w14:textId="1BDFBEC1" w:rsidR="00803A36" w:rsidRPr="00230A1E" w:rsidRDefault="00461C41" w:rsidP="00230A1E">
      <w:pPr>
        <w:spacing w:after="0" w:line="240" w:lineRule="auto"/>
        <w:jc w:val="right"/>
        <w:rPr>
          <w:rFonts w:ascii="Times New Roman" w:hAnsi="Times New Roman"/>
          <w:b/>
          <w:bCs/>
          <w:noProof/>
          <w:kern w:val="0"/>
        </w:rPr>
      </w:pPr>
      <w:r>
        <w:rPr>
          <w:rFonts w:ascii="Times New Roman" w:hAnsi="Times New Roman"/>
          <w:b/>
        </w:rPr>
        <w:t>Annex 1</w:t>
      </w:r>
    </w:p>
    <w:p w14:paraId="343EC162" w14:textId="77777777" w:rsidR="00803A36" w:rsidRPr="00803A36" w:rsidRDefault="00461C41" w:rsidP="00230A1E">
      <w:pPr>
        <w:spacing w:after="0" w:line="240" w:lineRule="auto"/>
        <w:jc w:val="right"/>
        <w:rPr>
          <w:rFonts w:ascii="Times New Roman" w:hAnsi="Times New Roman"/>
          <w:noProof/>
          <w:kern w:val="0"/>
        </w:rPr>
      </w:pPr>
      <w:r>
        <w:rPr>
          <w:rFonts w:ascii="Times New Roman" w:hAnsi="Times New Roman"/>
        </w:rPr>
        <w:t>Cabinet Regulation No. 55</w:t>
      </w:r>
    </w:p>
    <w:p w14:paraId="57292D8C" w14:textId="2E4904D7" w:rsidR="00461C41" w:rsidRPr="000B3388" w:rsidRDefault="00461C41" w:rsidP="00230A1E">
      <w:pPr>
        <w:spacing w:after="0" w:line="240" w:lineRule="auto"/>
        <w:jc w:val="right"/>
        <w:rPr>
          <w:rFonts w:ascii="Times New Roman" w:hAnsi="Times New Roman"/>
          <w:noProof/>
          <w:kern w:val="0"/>
        </w:rPr>
      </w:pPr>
      <w:r>
        <w:rPr>
          <w:rFonts w:ascii="Times New Roman" w:hAnsi="Times New Roman"/>
        </w:rPr>
        <w:t>19 January 2010</w:t>
      </w:r>
      <w:bookmarkStart w:id="22" w:name="piel-1412316"/>
      <w:bookmarkStart w:id="23" w:name="piel1"/>
      <w:bookmarkEnd w:id="22"/>
      <w:bookmarkEnd w:id="23"/>
    </w:p>
    <w:p w14:paraId="61C5369D" w14:textId="0FD3B730" w:rsidR="00461C41" w:rsidRDefault="00461C41" w:rsidP="00230A1E">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4 March 2025</w:t>
      </w:r>
      <w:r>
        <w:rPr>
          <w:rFonts w:ascii="Times New Roman" w:hAnsi="Times New Roman"/>
        </w:rPr>
        <w:t>]</w:t>
      </w:r>
    </w:p>
    <w:p w14:paraId="65980F82" w14:textId="77777777" w:rsidR="00230A1E" w:rsidRDefault="00230A1E" w:rsidP="00803A36">
      <w:pPr>
        <w:spacing w:after="0" w:line="240" w:lineRule="auto"/>
        <w:jc w:val="both"/>
        <w:rPr>
          <w:rFonts w:ascii="Times New Roman" w:hAnsi="Times New Roman"/>
          <w:noProof/>
          <w:kern w:val="0"/>
          <w:lang w:val="lv-LV"/>
        </w:rPr>
      </w:pPr>
    </w:p>
    <w:p w14:paraId="7D304B55" w14:textId="77777777" w:rsidR="00230A1E" w:rsidRPr="000B3388" w:rsidRDefault="00230A1E" w:rsidP="00803A36">
      <w:pPr>
        <w:spacing w:after="0" w:line="240" w:lineRule="auto"/>
        <w:jc w:val="both"/>
        <w:rPr>
          <w:rFonts w:ascii="Times New Roman" w:hAnsi="Times New Roman"/>
          <w:noProof/>
          <w:kern w:val="0"/>
          <w:lang w:val="lv-LV"/>
        </w:rPr>
      </w:pPr>
    </w:p>
    <w:p w14:paraId="65CD0E4F" w14:textId="77777777" w:rsidR="00461C41" w:rsidRPr="00230A1E" w:rsidRDefault="00461C41" w:rsidP="00230A1E">
      <w:pPr>
        <w:spacing w:after="0" w:line="240" w:lineRule="auto"/>
        <w:jc w:val="center"/>
        <w:rPr>
          <w:rFonts w:ascii="Times New Roman" w:hAnsi="Times New Roman"/>
          <w:b/>
          <w:bCs/>
          <w:noProof/>
          <w:kern w:val="0"/>
          <w:sz w:val="28"/>
          <w:szCs w:val="28"/>
        </w:rPr>
      </w:pPr>
      <w:bookmarkStart w:id="24" w:name="1412317"/>
      <w:bookmarkStart w:id="25" w:name="n-1412317"/>
      <w:bookmarkEnd w:id="24"/>
      <w:bookmarkEnd w:id="25"/>
      <w:r>
        <w:rPr>
          <w:rFonts w:ascii="Times New Roman" w:hAnsi="Times New Roman"/>
          <w:b/>
          <w:sz w:val="28"/>
        </w:rPr>
        <w:t>Sample of the Local Government Councillor’s Certificate</w:t>
      </w:r>
    </w:p>
    <w:p w14:paraId="2C90A5A7" w14:textId="77777777" w:rsidR="00230A1E" w:rsidRDefault="00230A1E" w:rsidP="00803A36">
      <w:pPr>
        <w:spacing w:after="0" w:line="240" w:lineRule="auto"/>
        <w:jc w:val="both"/>
        <w:rPr>
          <w:rFonts w:ascii="Times New Roman" w:hAnsi="Times New Roman"/>
          <w:b/>
          <w:bCs/>
          <w:noProof/>
          <w:kern w:val="0"/>
          <w:lang w:val="lv-LV"/>
        </w:rPr>
      </w:pPr>
    </w:p>
    <w:p w14:paraId="74CB1057" w14:textId="77777777" w:rsidR="00230A1E" w:rsidRPr="000B3388" w:rsidRDefault="00230A1E" w:rsidP="00803A36">
      <w:pPr>
        <w:spacing w:after="0" w:line="240" w:lineRule="auto"/>
        <w:jc w:val="both"/>
        <w:rPr>
          <w:rFonts w:ascii="Times New Roman" w:hAnsi="Times New Roman"/>
          <w:b/>
          <w:bCs/>
          <w:noProof/>
          <w:kern w:val="0"/>
          <w:lang w:val="lv-LV"/>
        </w:rPr>
      </w:pPr>
    </w:p>
    <w:p w14:paraId="06AACE69" w14:textId="77777777" w:rsidR="00461C41" w:rsidRDefault="00461C41" w:rsidP="00803A36">
      <w:pPr>
        <w:spacing w:after="0" w:line="240" w:lineRule="auto"/>
        <w:jc w:val="both"/>
        <w:rPr>
          <w:rFonts w:ascii="Times New Roman" w:hAnsi="Times New Roman"/>
          <w:noProof/>
          <w:kern w:val="0"/>
        </w:rPr>
      </w:pPr>
      <w:r>
        <w:rPr>
          <w:rFonts w:ascii="Times New Roman" w:hAnsi="Times New Roman"/>
        </w:rPr>
        <w:t>1. Front (obverse) of the certificate</w:t>
      </w:r>
    </w:p>
    <w:p w14:paraId="606FFDC6" w14:textId="77777777" w:rsidR="00230A1E" w:rsidRPr="000B3388" w:rsidRDefault="00230A1E" w:rsidP="00803A36">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24"/>
        <w:gridCol w:w="2264"/>
        <w:gridCol w:w="1177"/>
        <w:gridCol w:w="1811"/>
        <w:gridCol w:w="3079"/>
      </w:tblGrid>
      <w:tr w:rsidR="00461C41" w:rsidRPr="000B3388" w14:paraId="21008BF1" w14:textId="77777777" w:rsidTr="00230A1E">
        <w:trPr>
          <w:trHeight w:val="300"/>
        </w:trPr>
        <w:tc>
          <w:tcPr>
            <w:tcW w:w="400" w:type="pct"/>
            <w:tcBorders>
              <w:top w:val="outset" w:sz="6" w:space="0" w:color="414142"/>
              <w:left w:val="outset" w:sz="6" w:space="0" w:color="414142"/>
              <w:bottom w:val="nil"/>
              <w:right w:val="nil"/>
            </w:tcBorders>
            <w:hideMark/>
          </w:tcPr>
          <w:p w14:paraId="61BD4039"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outset" w:sz="6" w:space="0" w:color="414142"/>
              <w:left w:val="nil"/>
              <w:bottom w:val="nil"/>
              <w:right w:val="nil"/>
            </w:tcBorders>
            <w:hideMark/>
          </w:tcPr>
          <w:p w14:paraId="3455BFBF"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nil"/>
              <w:bottom w:val="nil"/>
              <w:right w:val="nil"/>
            </w:tcBorders>
            <w:hideMark/>
          </w:tcPr>
          <w:p w14:paraId="58A9D196"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outset" w:sz="6" w:space="0" w:color="414142"/>
              <w:left w:val="nil"/>
              <w:bottom w:val="nil"/>
              <w:right w:val="outset" w:sz="6" w:space="0" w:color="414142"/>
            </w:tcBorders>
            <w:hideMark/>
          </w:tcPr>
          <w:p w14:paraId="05DA411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r>
      <w:tr w:rsidR="00461C41" w:rsidRPr="000B3388" w14:paraId="4F233928" w14:textId="77777777" w:rsidTr="00230A1E">
        <w:trPr>
          <w:trHeight w:val="300"/>
        </w:trPr>
        <w:tc>
          <w:tcPr>
            <w:tcW w:w="400" w:type="pct"/>
            <w:tcBorders>
              <w:top w:val="nil"/>
              <w:left w:val="outset" w:sz="6" w:space="0" w:color="414142"/>
              <w:bottom w:val="nil"/>
              <w:right w:val="nil"/>
            </w:tcBorders>
            <w:hideMark/>
          </w:tcPr>
          <w:p w14:paraId="2D055BF1"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nil"/>
              <w:bottom w:val="outset" w:sz="6" w:space="0" w:color="414142"/>
              <w:right w:val="nil"/>
            </w:tcBorders>
            <w:hideMark/>
          </w:tcPr>
          <w:p w14:paraId="41A4F9A7"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nil"/>
              <w:bottom w:val="nil"/>
              <w:right w:val="nil"/>
            </w:tcBorders>
            <w:hideMark/>
          </w:tcPr>
          <w:p w14:paraId="710A51F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33F813FA"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Name of the local government</w:t>
            </w:r>
          </w:p>
        </w:tc>
      </w:tr>
      <w:tr w:rsidR="00461C41" w:rsidRPr="000B3388" w14:paraId="63B1D2AA" w14:textId="77777777" w:rsidTr="00230A1E">
        <w:trPr>
          <w:trHeight w:val="300"/>
        </w:trPr>
        <w:tc>
          <w:tcPr>
            <w:tcW w:w="400" w:type="pct"/>
            <w:tcBorders>
              <w:top w:val="nil"/>
              <w:left w:val="outset" w:sz="6" w:space="0" w:color="414142"/>
              <w:bottom w:val="nil"/>
              <w:right w:val="outset" w:sz="6" w:space="0" w:color="414142"/>
            </w:tcBorders>
            <w:hideMark/>
          </w:tcPr>
          <w:p w14:paraId="15549D7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single" w:sz="6" w:space="0" w:color="414142"/>
              <w:left w:val="single" w:sz="6" w:space="0" w:color="414142"/>
              <w:bottom w:val="nil"/>
              <w:right w:val="single" w:sz="6" w:space="0" w:color="414142"/>
            </w:tcBorders>
            <w:hideMark/>
          </w:tcPr>
          <w:p w14:paraId="6A2A4B60"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outset" w:sz="6" w:space="0" w:color="414142"/>
              <w:bottom w:val="nil"/>
              <w:right w:val="nil"/>
            </w:tcBorders>
            <w:hideMark/>
          </w:tcPr>
          <w:p w14:paraId="739A9DF4"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0DAA920E" w14:textId="23EDB9C6" w:rsidR="00461C41" w:rsidRPr="000B3388" w:rsidRDefault="00461C41" w:rsidP="007471D0">
            <w:pPr>
              <w:spacing w:after="0" w:line="240" w:lineRule="auto"/>
              <w:jc w:val="center"/>
              <w:rPr>
                <w:rFonts w:ascii="Times New Roman" w:hAnsi="Times New Roman"/>
                <w:noProof/>
                <w:kern w:val="0"/>
                <w:lang w:val="lv-LV"/>
              </w:rPr>
            </w:pPr>
          </w:p>
        </w:tc>
      </w:tr>
      <w:tr w:rsidR="00461C41" w:rsidRPr="000B3388" w14:paraId="73ABC12E" w14:textId="77777777" w:rsidTr="00230A1E">
        <w:trPr>
          <w:trHeight w:val="300"/>
        </w:trPr>
        <w:tc>
          <w:tcPr>
            <w:tcW w:w="400" w:type="pct"/>
            <w:tcBorders>
              <w:top w:val="nil"/>
              <w:left w:val="outset" w:sz="6" w:space="0" w:color="414142"/>
              <w:bottom w:val="nil"/>
              <w:right w:val="outset" w:sz="6" w:space="0" w:color="414142"/>
            </w:tcBorders>
            <w:hideMark/>
          </w:tcPr>
          <w:p w14:paraId="37EBAAB6"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single" w:sz="6" w:space="0" w:color="414142"/>
              <w:bottom w:val="nil"/>
              <w:right w:val="single" w:sz="6" w:space="0" w:color="414142"/>
            </w:tcBorders>
            <w:hideMark/>
          </w:tcPr>
          <w:p w14:paraId="6700D19F"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Photograph</w:t>
            </w:r>
          </w:p>
        </w:tc>
        <w:tc>
          <w:tcPr>
            <w:tcW w:w="650" w:type="pct"/>
            <w:tcBorders>
              <w:top w:val="nil"/>
              <w:left w:val="outset" w:sz="6" w:space="0" w:color="414142"/>
              <w:bottom w:val="nil"/>
              <w:right w:val="nil"/>
            </w:tcBorders>
            <w:hideMark/>
          </w:tcPr>
          <w:p w14:paraId="2576A1DF"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532CAB12"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COUNCILLOR</w:t>
            </w:r>
          </w:p>
        </w:tc>
      </w:tr>
      <w:tr w:rsidR="00461C41" w:rsidRPr="000B3388" w14:paraId="719D433E" w14:textId="77777777" w:rsidTr="00230A1E">
        <w:trPr>
          <w:trHeight w:val="300"/>
        </w:trPr>
        <w:tc>
          <w:tcPr>
            <w:tcW w:w="400" w:type="pct"/>
            <w:tcBorders>
              <w:top w:val="nil"/>
              <w:left w:val="outset" w:sz="6" w:space="0" w:color="414142"/>
              <w:bottom w:val="nil"/>
              <w:right w:val="outset" w:sz="6" w:space="0" w:color="414142"/>
            </w:tcBorders>
            <w:hideMark/>
          </w:tcPr>
          <w:p w14:paraId="1F1EF447"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single" w:sz="6" w:space="0" w:color="414142"/>
              <w:bottom w:val="nil"/>
              <w:right w:val="single" w:sz="6" w:space="0" w:color="414142"/>
            </w:tcBorders>
            <w:hideMark/>
          </w:tcPr>
          <w:p w14:paraId="018E174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outset" w:sz="6" w:space="0" w:color="414142"/>
              <w:bottom w:val="nil"/>
              <w:right w:val="nil"/>
            </w:tcBorders>
            <w:hideMark/>
          </w:tcPr>
          <w:p w14:paraId="4320675F"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4D2A7A29" w14:textId="71FCB6CB" w:rsidR="00461C41" w:rsidRPr="000B3388" w:rsidRDefault="00461C41" w:rsidP="007471D0">
            <w:pPr>
              <w:spacing w:after="0" w:line="240" w:lineRule="auto"/>
              <w:jc w:val="center"/>
              <w:rPr>
                <w:rFonts w:ascii="Times New Roman" w:hAnsi="Times New Roman"/>
                <w:noProof/>
                <w:kern w:val="0"/>
                <w:lang w:val="lv-LV"/>
              </w:rPr>
            </w:pPr>
          </w:p>
        </w:tc>
      </w:tr>
      <w:tr w:rsidR="00461C41" w:rsidRPr="000B3388" w14:paraId="4DC3585F" w14:textId="77777777" w:rsidTr="00230A1E">
        <w:trPr>
          <w:trHeight w:val="300"/>
        </w:trPr>
        <w:tc>
          <w:tcPr>
            <w:tcW w:w="400" w:type="pct"/>
            <w:tcBorders>
              <w:top w:val="nil"/>
              <w:left w:val="outset" w:sz="6" w:space="0" w:color="414142"/>
              <w:bottom w:val="nil"/>
              <w:right w:val="outset" w:sz="6" w:space="0" w:color="414142"/>
            </w:tcBorders>
            <w:hideMark/>
          </w:tcPr>
          <w:p w14:paraId="3929A540"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single" w:sz="6" w:space="0" w:color="414142"/>
              <w:bottom w:val="nil"/>
              <w:right w:val="single" w:sz="6" w:space="0" w:color="414142"/>
            </w:tcBorders>
            <w:hideMark/>
          </w:tcPr>
          <w:p w14:paraId="0DB54851"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outset" w:sz="6" w:space="0" w:color="414142"/>
              <w:bottom w:val="nil"/>
              <w:right w:val="nil"/>
            </w:tcBorders>
            <w:hideMark/>
          </w:tcPr>
          <w:p w14:paraId="7EA40A83"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7634418B"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Given name and surname of the councillor</w:t>
            </w:r>
          </w:p>
        </w:tc>
      </w:tr>
      <w:tr w:rsidR="00461C41" w:rsidRPr="000B3388" w14:paraId="0D122CB7" w14:textId="77777777" w:rsidTr="00230A1E">
        <w:trPr>
          <w:trHeight w:val="300"/>
        </w:trPr>
        <w:tc>
          <w:tcPr>
            <w:tcW w:w="400" w:type="pct"/>
            <w:tcBorders>
              <w:top w:val="nil"/>
              <w:left w:val="outset" w:sz="6" w:space="0" w:color="414142"/>
              <w:bottom w:val="nil"/>
              <w:right w:val="outset" w:sz="6" w:space="0" w:color="414142"/>
            </w:tcBorders>
            <w:hideMark/>
          </w:tcPr>
          <w:p w14:paraId="5A221D7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single" w:sz="6" w:space="0" w:color="414142"/>
              <w:bottom w:val="single" w:sz="6" w:space="0" w:color="414142"/>
              <w:right w:val="single" w:sz="6" w:space="0" w:color="414142"/>
            </w:tcBorders>
            <w:hideMark/>
          </w:tcPr>
          <w:p w14:paraId="69D20A3E"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outset" w:sz="6" w:space="0" w:color="414142"/>
              <w:bottom w:val="nil"/>
              <w:right w:val="nil"/>
            </w:tcBorders>
            <w:hideMark/>
          </w:tcPr>
          <w:p w14:paraId="39DFD174"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5A731C51"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r>
      <w:tr w:rsidR="00461C41" w:rsidRPr="000B3388" w14:paraId="2017DE66" w14:textId="77777777" w:rsidTr="00230A1E">
        <w:trPr>
          <w:trHeight w:val="300"/>
        </w:trPr>
        <w:tc>
          <w:tcPr>
            <w:tcW w:w="400" w:type="pct"/>
            <w:tcBorders>
              <w:top w:val="nil"/>
              <w:left w:val="outset" w:sz="6" w:space="0" w:color="414142"/>
              <w:bottom w:val="nil"/>
              <w:right w:val="nil"/>
            </w:tcBorders>
            <w:hideMark/>
          </w:tcPr>
          <w:p w14:paraId="0D4A216E"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outset" w:sz="6" w:space="0" w:color="414142"/>
              <w:left w:val="nil"/>
              <w:bottom w:val="nil"/>
              <w:right w:val="nil"/>
            </w:tcBorders>
            <w:hideMark/>
          </w:tcPr>
          <w:p w14:paraId="6FF12E3B"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Place for a seal</w:t>
            </w:r>
          </w:p>
        </w:tc>
        <w:tc>
          <w:tcPr>
            <w:tcW w:w="650" w:type="pct"/>
            <w:tcBorders>
              <w:top w:val="nil"/>
              <w:left w:val="nil"/>
              <w:bottom w:val="nil"/>
              <w:right w:val="nil"/>
            </w:tcBorders>
            <w:hideMark/>
          </w:tcPr>
          <w:p w14:paraId="12879342"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76290E56"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r>
      <w:tr w:rsidR="00461C41" w:rsidRPr="000B3388" w14:paraId="2146F10F" w14:textId="77777777" w:rsidTr="00230A1E">
        <w:trPr>
          <w:trHeight w:val="300"/>
        </w:trPr>
        <w:tc>
          <w:tcPr>
            <w:tcW w:w="400" w:type="pct"/>
            <w:tcBorders>
              <w:top w:val="nil"/>
              <w:left w:val="outset" w:sz="6" w:space="0" w:color="414142"/>
              <w:bottom w:val="nil"/>
              <w:right w:val="nil"/>
            </w:tcBorders>
            <w:hideMark/>
          </w:tcPr>
          <w:p w14:paraId="4EBBAAE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nil"/>
              <w:bottom w:val="nil"/>
              <w:right w:val="nil"/>
            </w:tcBorders>
            <w:hideMark/>
          </w:tcPr>
          <w:p w14:paraId="1098FE99"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nil"/>
              <w:bottom w:val="nil"/>
              <w:right w:val="nil"/>
            </w:tcBorders>
            <w:hideMark/>
          </w:tcPr>
          <w:p w14:paraId="586BE568"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3E4CBEF7"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r>
      <w:tr w:rsidR="00461C41" w:rsidRPr="000B3388" w14:paraId="623EE654" w14:textId="77777777" w:rsidTr="00230A1E">
        <w:trPr>
          <w:trHeight w:val="300"/>
        </w:trPr>
        <w:tc>
          <w:tcPr>
            <w:tcW w:w="400" w:type="pct"/>
            <w:tcBorders>
              <w:top w:val="nil"/>
              <w:left w:val="outset" w:sz="6" w:space="0" w:color="414142"/>
              <w:bottom w:val="nil"/>
              <w:right w:val="nil"/>
            </w:tcBorders>
            <w:hideMark/>
          </w:tcPr>
          <w:p w14:paraId="399A926F"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250" w:type="pct"/>
            <w:tcBorders>
              <w:top w:val="nil"/>
              <w:left w:val="nil"/>
              <w:bottom w:val="nil"/>
              <w:right w:val="nil"/>
            </w:tcBorders>
            <w:hideMark/>
          </w:tcPr>
          <w:p w14:paraId="79F078D3"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650" w:type="pct"/>
            <w:tcBorders>
              <w:top w:val="nil"/>
              <w:left w:val="nil"/>
              <w:bottom w:val="nil"/>
              <w:right w:val="nil"/>
            </w:tcBorders>
            <w:hideMark/>
          </w:tcPr>
          <w:p w14:paraId="195821F4"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2700" w:type="pct"/>
            <w:gridSpan w:val="2"/>
            <w:tcBorders>
              <w:top w:val="nil"/>
              <w:left w:val="nil"/>
              <w:bottom w:val="nil"/>
              <w:right w:val="outset" w:sz="6" w:space="0" w:color="414142"/>
            </w:tcBorders>
            <w:hideMark/>
          </w:tcPr>
          <w:p w14:paraId="651B454F"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r>
      <w:tr w:rsidR="00461C41" w:rsidRPr="000B3388" w14:paraId="322BE88A" w14:textId="77777777" w:rsidTr="00230A1E">
        <w:trPr>
          <w:trHeight w:val="300"/>
        </w:trPr>
        <w:tc>
          <w:tcPr>
            <w:tcW w:w="1650" w:type="pct"/>
            <w:gridSpan w:val="2"/>
            <w:tcBorders>
              <w:top w:val="nil"/>
              <w:left w:val="outset" w:sz="6" w:space="0" w:color="414142"/>
              <w:bottom w:val="nil"/>
              <w:right w:val="nil"/>
            </w:tcBorders>
            <w:hideMark/>
          </w:tcPr>
          <w:p w14:paraId="2216FD4F"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Chairperson of the local government election commission</w:t>
            </w:r>
          </w:p>
        </w:tc>
        <w:tc>
          <w:tcPr>
            <w:tcW w:w="1650" w:type="pct"/>
            <w:gridSpan w:val="2"/>
            <w:tcBorders>
              <w:top w:val="nil"/>
              <w:left w:val="nil"/>
              <w:bottom w:val="nil"/>
              <w:right w:val="nil"/>
            </w:tcBorders>
            <w:hideMark/>
          </w:tcPr>
          <w:p w14:paraId="67007C8A"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_______________</w:t>
            </w:r>
          </w:p>
        </w:tc>
        <w:tc>
          <w:tcPr>
            <w:tcW w:w="1700" w:type="pct"/>
            <w:tcBorders>
              <w:top w:val="nil"/>
              <w:left w:val="nil"/>
              <w:bottom w:val="nil"/>
              <w:right w:val="outset" w:sz="6" w:space="0" w:color="414142"/>
            </w:tcBorders>
            <w:hideMark/>
          </w:tcPr>
          <w:p w14:paraId="18B6A6DB"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______________</w:t>
            </w:r>
          </w:p>
        </w:tc>
      </w:tr>
      <w:tr w:rsidR="00461C41" w:rsidRPr="000B3388" w14:paraId="63F5AAF2" w14:textId="77777777" w:rsidTr="00230A1E">
        <w:trPr>
          <w:trHeight w:val="300"/>
        </w:trPr>
        <w:tc>
          <w:tcPr>
            <w:tcW w:w="1650" w:type="pct"/>
            <w:gridSpan w:val="2"/>
            <w:tcBorders>
              <w:top w:val="nil"/>
              <w:left w:val="outset" w:sz="6" w:space="0" w:color="414142"/>
              <w:bottom w:val="nil"/>
              <w:right w:val="nil"/>
            </w:tcBorders>
            <w:hideMark/>
          </w:tcPr>
          <w:p w14:paraId="5984CCD3"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650" w:type="pct"/>
            <w:gridSpan w:val="2"/>
            <w:tcBorders>
              <w:top w:val="nil"/>
              <w:left w:val="nil"/>
              <w:bottom w:val="nil"/>
              <w:right w:val="nil"/>
            </w:tcBorders>
            <w:hideMark/>
          </w:tcPr>
          <w:p w14:paraId="56B29A8F" w14:textId="77777777" w:rsidR="00461C41" w:rsidRPr="000B3388" w:rsidRDefault="00461C41" w:rsidP="007471D0">
            <w:pPr>
              <w:tabs>
                <w:tab w:val="left" w:pos="1505"/>
              </w:tabs>
              <w:spacing w:after="0" w:line="240" w:lineRule="auto"/>
              <w:ind w:left="-1188"/>
              <w:jc w:val="center"/>
              <w:rPr>
                <w:rFonts w:ascii="Times New Roman" w:hAnsi="Times New Roman"/>
                <w:noProof/>
                <w:kern w:val="0"/>
              </w:rPr>
            </w:pPr>
            <w:r>
              <w:rPr>
                <w:rFonts w:ascii="Times New Roman" w:hAnsi="Times New Roman"/>
              </w:rPr>
              <w:t>(signature)</w:t>
            </w:r>
          </w:p>
        </w:tc>
        <w:tc>
          <w:tcPr>
            <w:tcW w:w="1700" w:type="pct"/>
            <w:tcBorders>
              <w:top w:val="nil"/>
              <w:left w:val="nil"/>
              <w:bottom w:val="nil"/>
              <w:right w:val="outset" w:sz="6" w:space="0" w:color="414142"/>
            </w:tcBorders>
            <w:hideMark/>
          </w:tcPr>
          <w:p w14:paraId="1CE04CF9" w14:textId="77777777" w:rsidR="00461C41" w:rsidRPr="000B3388" w:rsidRDefault="00461C41" w:rsidP="007471D0">
            <w:pPr>
              <w:spacing w:after="0" w:line="240" w:lineRule="auto"/>
              <w:ind w:left="-1190"/>
              <w:jc w:val="center"/>
              <w:rPr>
                <w:rFonts w:ascii="Times New Roman" w:hAnsi="Times New Roman"/>
                <w:noProof/>
                <w:kern w:val="0"/>
              </w:rPr>
            </w:pPr>
            <w:r>
              <w:rPr>
                <w:rFonts w:ascii="Times New Roman" w:hAnsi="Times New Roman"/>
              </w:rPr>
              <w:t>(date)</w:t>
            </w:r>
          </w:p>
        </w:tc>
      </w:tr>
      <w:tr w:rsidR="00461C41" w:rsidRPr="000B3388" w14:paraId="3AF0B523" w14:textId="77777777" w:rsidTr="00230A1E">
        <w:trPr>
          <w:trHeight w:val="300"/>
        </w:trPr>
        <w:tc>
          <w:tcPr>
            <w:tcW w:w="1650" w:type="pct"/>
            <w:gridSpan w:val="2"/>
            <w:tcBorders>
              <w:top w:val="nil"/>
              <w:left w:val="outset" w:sz="6" w:space="0" w:color="414142"/>
              <w:bottom w:val="outset" w:sz="6" w:space="0" w:color="414142"/>
              <w:right w:val="nil"/>
            </w:tcBorders>
            <w:hideMark/>
          </w:tcPr>
          <w:p w14:paraId="62ABF27C"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650" w:type="pct"/>
            <w:gridSpan w:val="2"/>
            <w:tcBorders>
              <w:top w:val="nil"/>
              <w:left w:val="nil"/>
              <w:bottom w:val="outset" w:sz="6" w:space="0" w:color="414142"/>
              <w:right w:val="nil"/>
            </w:tcBorders>
            <w:hideMark/>
          </w:tcPr>
          <w:p w14:paraId="79826073"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c>
          <w:tcPr>
            <w:tcW w:w="1700" w:type="pct"/>
            <w:tcBorders>
              <w:top w:val="nil"/>
              <w:left w:val="nil"/>
              <w:bottom w:val="outset" w:sz="6" w:space="0" w:color="414142"/>
              <w:right w:val="outset" w:sz="6" w:space="0" w:color="414142"/>
            </w:tcBorders>
            <w:hideMark/>
          </w:tcPr>
          <w:p w14:paraId="19BB2114" w14:textId="77777777" w:rsidR="00461C41" w:rsidRPr="000B3388" w:rsidRDefault="00461C41" w:rsidP="00803A36">
            <w:pPr>
              <w:spacing w:after="0" w:line="240" w:lineRule="auto"/>
              <w:jc w:val="both"/>
              <w:rPr>
                <w:rFonts w:ascii="Times New Roman" w:hAnsi="Times New Roman"/>
                <w:noProof/>
                <w:kern w:val="0"/>
              </w:rPr>
            </w:pPr>
            <w:r>
              <w:rPr>
                <w:rFonts w:ascii="Times New Roman" w:hAnsi="Times New Roman"/>
              </w:rPr>
              <w:t> </w:t>
            </w:r>
          </w:p>
        </w:tc>
      </w:tr>
    </w:tbl>
    <w:p w14:paraId="5405493D" w14:textId="77777777" w:rsidR="00230A1E" w:rsidRDefault="00230A1E" w:rsidP="00803A36">
      <w:pPr>
        <w:spacing w:after="0" w:line="240" w:lineRule="auto"/>
        <w:jc w:val="both"/>
        <w:rPr>
          <w:rFonts w:ascii="Times New Roman" w:hAnsi="Times New Roman"/>
          <w:noProof/>
          <w:kern w:val="0"/>
          <w:lang w:val="lv-LV"/>
        </w:rPr>
      </w:pPr>
    </w:p>
    <w:p w14:paraId="3F61D462" w14:textId="77777777" w:rsidR="00461C41" w:rsidRDefault="00461C41" w:rsidP="00803A36">
      <w:pPr>
        <w:spacing w:after="0" w:line="240" w:lineRule="auto"/>
        <w:jc w:val="both"/>
        <w:rPr>
          <w:rFonts w:ascii="Times New Roman" w:hAnsi="Times New Roman"/>
          <w:noProof/>
          <w:kern w:val="0"/>
        </w:rPr>
      </w:pPr>
      <w:r>
        <w:rPr>
          <w:rFonts w:ascii="Times New Roman" w:hAnsi="Times New Roman"/>
        </w:rPr>
        <w:t>2. Back (reverse) of the certificate</w:t>
      </w:r>
    </w:p>
    <w:p w14:paraId="0BF49233" w14:textId="77777777" w:rsidR="00230A1E" w:rsidRPr="000B3388" w:rsidRDefault="00230A1E" w:rsidP="00803A36">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461C41" w:rsidRPr="000B3388" w14:paraId="316DC236" w14:textId="77777777" w:rsidTr="00230A1E">
        <w:tc>
          <w:tcPr>
            <w:tcW w:w="5000" w:type="pct"/>
            <w:tcBorders>
              <w:top w:val="outset" w:sz="6" w:space="0" w:color="414142"/>
              <w:left w:val="outset" w:sz="6" w:space="0" w:color="414142"/>
              <w:bottom w:val="nil"/>
              <w:right w:val="outset" w:sz="6" w:space="0" w:color="414142"/>
            </w:tcBorders>
            <w:hideMark/>
          </w:tcPr>
          <w:p w14:paraId="61A43352" w14:textId="77777777" w:rsidR="00803A36" w:rsidRPr="00803A36" w:rsidRDefault="00803A36" w:rsidP="007471D0">
            <w:pPr>
              <w:spacing w:after="0" w:line="240" w:lineRule="auto"/>
              <w:jc w:val="center"/>
              <w:rPr>
                <w:rFonts w:ascii="Times New Roman" w:hAnsi="Times New Roman"/>
                <w:noProof/>
                <w:kern w:val="0"/>
                <w:lang w:val="lv-LV"/>
              </w:rPr>
            </w:pPr>
          </w:p>
          <w:p w14:paraId="57605255" w14:textId="77777777" w:rsidR="00803A36" w:rsidRPr="00803A36" w:rsidRDefault="00803A36" w:rsidP="007471D0">
            <w:pPr>
              <w:spacing w:after="0" w:line="240" w:lineRule="auto"/>
              <w:jc w:val="center"/>
              <w:rPr>
                <w:rFonts w:ascii="Times New Roman" w:hAnsi="Times New Roman"/>
                <w:noProof/>
                <w:kern w:val="0"/>
                <w:lang w:val="lv-LV"/>
              </w:rPr>
            </w:pPr>
          </w:p>
          <w:p w14:paraId="47F500A1" w14:textId="77777777" w:rsidR="00803A36" w:rsidRPr="00803A36" w:rsidRDefault="00803A36" w:rsidP="007471D0">
            <w:pPr>
              <w:spacing w:after="0" w:line="240" w:lineRule="auto"/>
              <w:jc w:val="center"/>
              <w:rPr>
                <w:rFonts w:ascii="Times New Roman" w:hAnsi="Times New Roman"/>
                <w:noProof/>
                <w:kern w:val="0"/>
                <w:lang w:val="lv-LV"/>
              </w:rPr>
            </w:pPr>
          </w:p>
          <w:p w14:paraId="1985CD63"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Image of the coat of arms</w:t>
            </w:r>
          </w:p>
          <w:p w14:paraId="38917662" w14:textId="77777777" w:rsidR="00803A36" w:rsidRPr="00803A36" w:rsidRDefault="00803A36" w:rsidP="007471D0">
            <w:pPr>
              <w:spacing w:after="0" w:line="240" w:lineRule="auto"/>
              <w:jc w:val="center"/>
              <w:rPr>
                <w:rFonts w:ascii="Times New Roman" w:hAnsi="Times New Roman"/>
                <w:noProof/>
                <w:kern w:val="0"/>
                <w:lang w:val="lv-LV"/>
              </w:rPr>
            </w:pPr>
          </w:p>
          <w:p w14:paraId="19254447" w14:textId="77777777" w:rsidR="00803A36" w:rsidRPr="00803A36" w:rsidRDefault="00803A36" w:rsidP="007471D0">
            <w:pPr>
              <w:spacing w:after="0" w:line="240" w:lineRule="auto"/>
              <w:jc w:val="center"/>
              <w:rPr>
                <w:rFonts w:ascii="Times New Roman" w:hAnsi="Times New Roman"/>
                <w:noProof/>
                <w:kern w:val="0"/>
                <w:lang w:val="lv-LV"/>
              </w:rPr>
            </w:pPr>
          </w:p>
          <w:p w14:paraId="4D33EF72" w14:textId="77777777" w:rsidR="00803A36" w:rsidRPr="00803A36" w:rsidRDefault="00803A36" w:rsidP="007471D0">
            <w:pPr>
              <w:spacing w:after="0" w:line="240" w:lineRule="auto"/>
              <w:jc w:val="center"/>
              <w:rPr>
                <w:rFonts w:ascii="Times New Roman" w:hAnsi="Times New Roman"/>
                <w:noProof/>
                <w:kern w:val="0"/>
                <w:lang w:val="lv-LV"/>
              </w:rPr>
            </w:pPr>
          </w:p>
          <w:p w14:paraId="042823D3" w14:textId="77777777" w:rsidR="00803A36" w:rsidRPr="00803A36" w:rsidRDefault="00803A36" w:rsidP="007471D0">
            <w:pPr>
              <w:spacing w:after="0" w:line="240" w:lineRule="auto"/>
              <w:jc w:val="center"/>
              <w:rPr>
                <w:rFonts w:ascii="Times New Roman" w:hAnsi="Times New Roman"/>
                <w:noProof/>
                <w:kern w:val="0"/>
                <w:lang w:val="lv-LV"/>
              </w:rPr>
            </w:pPr>
          </w:p>
          <w:p w14:paraId="1D7876AE" w14:textId="7C29A166" w:rsidR="00461C41" w:rsidRPr="000B3388" w:rsidRDefault="00461C41" w:rsidP="007471D0">
            <w:pPr>
              <w:spacing w:after="0" w:line="240" w:lineRule="auto"/>
              <w:jc w:val="center"/>
              <w:rPr>
                <w:rFonts w:ascii="Times New Roman" w:hAnsi="Times New Roman"/>
                <w:noProof/>
                <w:kern w:val="0"/>
                <w:lang w:val="lv-LV"/>
              </w:rPr>
            </w:pPr>
          </w:p>
        </w:tc>
      </w:tr>
      <w:tr w:rsidR="00461C41" w:rsidRPr="000B3388" w14:paraId="4BE1238C" w14:textId="77777777" w:rsidTr="00230A1E">
        <w:tc>
          <w:tcPr>
            <w:tcW w:w="5000" w:type="pct"/>
            <w:tcBorders>
              <w:top w:val="nil"/>
              <w:left w:val="outset" w:sz="6" w:space="0" w:color="414142"/>
              <w:bottom w:val="outset" w:sz="6" w:space="0" w:color="414142"/>
              <w:right w:val="outset" w:sz="6" w:space="0" w:color="414142"/>
            </w:tcBorders>
            <w:hideMark/>
          </w:tcPr>
          <w:p w14:paraId="5AC052A7" w14:textId="77777777" w:rsidR="00461C41" w:rsidRPr="000B3388" w:rsidRDefault="00461C41" w:rsidP="007471D0">
            <w:pPr>
              <w:spacing w:after="0" w:line="240" w:lineRule="auto"/>
              <w:jc w:val="center"/>
              <w:rPr>
                <w:rFonts w:ascii="Times New Roman" w:hAnsi="Times New Roman"/>
                <w:noProof/>
                <w:kern w:val="0"/>
                <w:lang w:val="lv-LV"/>
              </w:rPr>
            </w:pPr>
          </w:p>
          <w:p w14:paraId="1F2FC3FC" w14:textId="77777777" w:rsidR="00461C41" w:rsidRPr="000B3388" w:rsidRDefault="00461C41" w:rsidP="007471D0">
            <w:pPr>
              <w:spacing w:after="0" w:line="240" w:lineRule="auto"/>
              <w:jc w:val="center"/>
              <w:rPr>
                <w:rFonts w:ascii="Times New Roman" w:hAnsi="Times New Roman"/>
                <w:noProof/>
                <w:kern w:val="0"/>
              </w:rPr>
            </w:pPr>
            <w:r>
              <w:rPr>
                <w:rFonts w:ascii="Times New Roman" w:hAnsi="Times New Roman"/>
              </w:rPr>
              <w:t>Name of the local government</w:t>
            </w:r>
          </w:p>
          <w:p w14:paraId="01569846" w14:textId="77777777" w:rsidR="00803A36" w:rsidRPr="00803A36" w:rsidRDefault="00803A36" w:rsidP="007471D0">
            <w:pPr>
              <w:spacing w:after="0" w:line="240" w:lineRule="auto"/>
              <w:jc w:val="center"/>
              <w:rPr>
                <w:rFonts w:ascii="Times New Roman" w:hAnsi="Times New Roman"/>
                <w:noProof/>
                <w:kern w:val="0"/>
                <w:lang w:val="lv-LV"/>
              </w:rPr>
            </w:pPr>
          </w:p>
          <w:p w14:paraId="79ADB2F0" w14:textId="77777777" w:rsidR="00803A36" w:rsidRPr="00803A36" w:rsidRDefault="00803A36" w:rsidP="007471D0">
            <w:pPr>
              <w:spacing w:after="0" w:line="240" w:lineRule="auto"/>
              <w:jc w:val="center"/>
              <w:rPr>
                <w:rFonts w:ascii="Times New Roman" w:hAnsi="Times New Roman"/>
                <w:noProof/>
                <w:kern w:val="0"/>
                <w:lang w:val="lv-LV"/>
              </w:rPr>
            </w:pPr>
          </w:p>
          <w:p w14:paraId="4056FE7F" w14:textId="77777777" w:rsidR="00803A36" w:rsidRPr="00803A36" w:rsidRDefault="00803A36" w:rsidP="007471D0">
            <w:pPr>
              <w:spacing w:after="0" w:line="240" w:lineRule="auto"/>
              <w:jc w:val="center"/>
              <w:rPr>
                <w:rFonts w:ascii="Times New Roman" w:hAnsi="Times New Roman"/>
                <w:noProof/>
                <w:kern w:val="0"/>
                <w:lang w:val="lv-LV"/>
              </w:rPr>
            </w:pPr>
          </w:p>
          <w:p w14:paraId="52B6DA4A" w14:textId="6421D1A5" w:rsidR="00461C41" w:rsidRPr="000B3388" w:rsidRDefault="00461C41" w:rsidP="007471D0">
            <w:pPr>
              <w:spacing w:after="0" w:line="240" w:lineRule="auto"/>
              <w:jc w:val="center"/>
              <w:rPr>
                <w:rFonts w:ascii="Times New Roman" w:hAnsi="Times New Roman"/>
                <w:noProof/>
                <w:kern w:val="0"/>
                <w:lang w:val="lv-LV"/>
              </w:rPr>
            </w:pPr>
          </w:p>
        </w:tc>
      </w:tr>
    </w:tbl>
    <w:p w14:paraId="5848C6E9" w14:textId="77777777" w:rsidR="00230A1E" w:rsidRDefault="00230A1E" w:rsidP="00803A36">
      <w:pPr>
        <w:spacing w:after="0" w:line="240" w:lineRule="auto"/>
        <w:jc w:val="both"/>
        <w:rPr>
          <w:rFonts w:ascii="Times New Roman" w:hAnsi="Times New Roman"/>
          <w:noProof/>
          <w:kern w:val="0"/>
          <w:lang w:val="lv-LV"/>
        </w:rPr>
      </w:pPr>
    </w:p>
    <w:p w14:paraId="5C32DF0E" w14:textId="77777777" w:rsidR="00230A1E" w:rsidRDefault="00230A1E">
      <w:pPr>
        <w:rPr>
          <w:rFonts w:ascii="Times New Roman" w:hAnsi="Times New Roman"/>
          <w:noProof/>
          <w:kern w:val="0"/>
        </w:rPr>
      </w:pPr>
      <w:r>
        <w:br w:type="page"/>
      </w:r>
    </w:p>
    <w:p w14:paraId="7F62A59F" w14:textId="77777777" w:rsidR="00230A1E" w:rsidRDefault="00230A1E" w:rsidP="00DC67B2">
      <w:pPr>
        <w:spacing w:after="0" w:line="240" w:lineRule="auto"/>
        <w:jc w:val="right"/>
        <w:rPr>
          <w:rFonts w:ascii="Times New Roman" w:hAnsi="Times New Roman"/>
          <w:noProof/>
          <w:kern w:val="0"/>
          <w:lang w:val="lv-LV"/>
        </w:rPr>
      </w:pPr>
    </w:p>
    <w:p w14:paraId="25104273" w14:textId="77777777" w:rsidR="00803A36" w:rsidRPr="00DC67B2" w:rsidRDefault="00461C41" w:rsidP="00DC67B2">
      <w:pPr>
        <w:spacing w:after="0" w:line="240" w:lineRule="auto"/>
        <w:jc w:val="right"/>
        <w:rPr>
          <w:rFonts w:ascii="Times New Roman" w:hAnsi="Times New Roman"/>
          <w:b/>
          <w:bCs/>
          <w:noProof/>
          <w:kern w:val="0"/>
        </w:rPr>
      </w:pPr>
      <w:r>
        <w:rPr>
          <w:rFonts w:ascii="Times New Roman" w:hAnsi="Times New Roman"/>
          <w:b/>
        </w:rPr>
        <w:t>Annex 2</w:t>
      </w:r>
    </w:p>
    <w:p w14:paraId="407AE270" w14:textId="77777777" w:rsidR="00803A36" w:rsidRPr="00803A36" w:rsidRDefault="00461C41" w:rsidP="00DC67B2">
      <w:pPr>
        <w:spacing w:after="0" w:line="240" w:lineRule="auto"/>
        <w:jc w:val="right"/>
        <w:rPr>
          <w:rFonts w:ascii="Times New Roman" w:hAnsi="Times New Roman"/>
          <w:noProof/>
          <w:kern w:val="0"/>
        </w:rPr>
      </w:pPr>
      <w:r>
        <w:rPr>
          <w:rFonts w:ascii="Times New Roman" w:hAnsi="Times New Roman"/>
        </w:rPr>
        <w:t>Cabinet Regulation No. 55</w:t>
      </w:r>
    </w:p>
    <w:p w14:paraId="171D8376" w14:textId="46FCEE26" w:rsidR="00461C41" w:rsidRPr="000B3388" w:rsidRDefault="00461C41" w:rsidP="00DC67B2">
      <w:pPr>
        <w:spacing w:after="0" w:line="240" w:lineRule="auto"/>
        <w:jc w:val="right"/>
        <w:rPr>
          <w:rFonts w:ascii="Times New Roman" w:hAnsi="Times New Roman"/>
          <w:noProof/>
          <w:kern w:val="0"/>
        </w:rPr>
      </w:pPr>
      <w:r>
        <w:rPr>
          <w:rFonts w:ascii="Times New Roman" w:hAnsi="Times New Roman"/>
        </w:rPr>
        <w:t>19 January 2010</w:t>
      </w:r>
      <w:bookmarkStart w:id="26" w:name="piel-1412319"/>
      <w:bookmarkStart w:id="27" w:name="piel2"/>
      <w:bookmarkEnd w:id="26"/>
      <w:bookmarkEnd w:id="27"/>
    </w:p>
    <w:p w14:paraId="6248F1EC" w14:textId="3D13F4A0" w:rsidR="00461C41" w:rsidRDefault="00461C41" w:rsidP="00DC67B2">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4 March 2025</w:t>
      </w:r>
      <w:r>
        <w:rPr>
          <w:rFonts w:ascii="Times New Roman" w:hAnsi="Times New Roman"/>
        </w:rPr>
        <w:t>]</w:t>
      </w:r>
    </w:p>
    <w:p w14:paraId="3ADF737A" w14:textId="77777777" w:rsidR="00DC67B2" w:rsidRDefault="00DC67B2" w:rsidP="00803A36">
      <w:pPr>
        <w:spacing w:after="0" w:line="240" w:lineRule="auto"/>
        <w:jc w:val="both"/>
        <w:rPr>
          <w:rFonts w:ascii="Times New Roman" w:hAnsi="Times New Roman"/>
          <w:noProof/>
          <w:kern w:val="0"/>
          <w:lang w:val="lv-LV"/>
        </w:rPr>
      </w:pPr>
    </w:p>
    <w:p w14:paraId="12DD9A89" w14:textId="77777777" w:rsidR="00DC67B2" w:rsidRPr="000B3388" w:rsidRDefault="00DC67B2" w:rsidP="00803A36">
      <w:pPr>
        <w:spacing w:after="0" w:line="240" w:lineRule="auto"/>
        <w:jc w:val="both"/>
        <w:rPr>
          <w:rFonts w:ascii="Times New Roman" w:hAnsi="Times New Roman"/>
          <w:noProof/>
          <w:kern w:val="0"/>
          <w:lang w:val="lv-LV"/>
        </w:rPr>
      </w:pPr>
    </w:p>
    <w:p w14:paraId="2375E372" w14:textId="77777777" w:rsidR="00461C41" w:rsidRPr="00DC67B2" w:rsidRDefault="00461C41" w:rsidP="00DC67B2">
      <w:pPr>
        <w:spacing w:after="0" w:line="240" w:lineRule="auto"/>
        <w:jc w:val="center"/>
        <w:rPr>
          <w:rFonts w:ascii="Times New Roman" w:hAnsi="Times New Roman"/>
          <w:b/>
          <w:bCs/>
          <w:noProof/>
          <w:kern w:val="0"/>
          <w:sz w:val="28"/>
          <w:szCs w:val="28"/>
        </w:rPr>
      </w:pPr>
      <w:bookmarkStart w:id="28" w:name="1412320"/>
      <w:bookmarkStart w:id="29" w:name="n-1412320"/>
      <w:bookmarkEnd w:id="28"/>
      <w:bookmarkEnd w:id="29"/>
      <w:r>
        <w:rPr>
          <w:rFonts w:ascii="Times New Roman" w:hAnsi="Times New Roman"/>
          <w:b/>
          <w:sz w:val="28"/>
        </w:rPr>
        <w:t>Sample of the Local Government Councillor’s Insignia</w:t>
      </w:r>
    </w:p>
    <w:p w14:paraId="36585306" w14:textId="77777777" w:rsidR="00DC67B2" w:rsidRDefault="00DC67B2" w:rsidP="00803A36">
      <w:pPr>
        <w:spacing w:after="0" w:line="240" w:lineRule="auto"/>
        <w:jc w:val="both"/>
        <w:rPr>
          <w:rFonts w:ascii="Times New Roman" w:hAnsi="Times New Roman"/>
          <w:b/>
          <w:bCs/>
          <w:noProof/>
          <w:kern w:val="0"/>
          <w:lang w:val="lv-LV"/>
        </w:rPr>
      </w:pPr>
    </w:p>
    <w:p w14:paraId="46970337" w14:textId="77777777" w:rsidR="00DC67B2" w:rsidRPr="000B3388" w:rsidRDefault="00DC67B2" w:rsidP="00803A36">
      <w:pPr>
        <w:spacing w:after="0" w:line="240" w:lineRule="auto"/>
        <w:jc w:val="both"/>
        <w:rPr>
          <w:rFonts w:ascii="Times New Roman" w:hAnsi="Times New Roman"/>
          <w:b/>
          <w:bCs/>
          <w:noProof/>
          <w:kern w:val="0"/>
          <w:lang w:val="lv-LV"/>
        </w:rPr>
      </w:pPr>
    </w:p>
    <w:p w14:paraId="7CA357CA" w14:textId="77777777" w:rsidR="00461C41" w:rsidRPr="000B3388" w:rsidRDefault="00461C41" w:rsidP="00DC67B2">
      <w:pPr>
        <w:spacing w:after="0" w:line="240" w:lineRule="auto"/>
        <w:jc w:val="center"/>
        <w:rPr>
          <w:rFonts w:ascii="Times New Roman" w:hAnsi="Times New Roman"/>
          <w:b/>
          <w:bCs/>
          <w:noProof/>
          <w:kern w:val="0"/>
        </w:rPr>
      </w:pPr>
      <w:r>
        <w:rPr>
          <w:rFonts w:ascii="Times New Roman" w:hAnsi="Times New Roman"/>
          <w:b/>
          <w:noProof/>
        </w:rPr>
        <w:drawing>
          <wp:inline distT="0" distB="0" distL="0" distR="0" wp14:anchorId="4106FE16" wp14:editId="1F81E183">
            <wp:extent cx="2771774" cy="2914650"/>
            <wp:effectExtent l="0" t="0" r="0" b="0"/>
            <wp:docPr id="1142250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50579"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771774" cy="2914650"/>
                    </a:xfrm>
                    <a:prstGeom prst="rect">
                      <a:avLst/>
                    </a:prstGeom>
                    <a:noFill/>
                    <a:ln>
                      <a:noFill/>
                    </a:ln>
                  </pic:spPr>
                </pic:pic>
              </a:graphicData>
            </a:graphic>
          </wp:inline>
        </w:drawing>
      </w:r>
    </w:p>
    <w:p w14:paraId="216BD63F" w14:textId="77777777" w:rsidR="00461C41" w:rsidRPr="00803A36" w:rsidRDefault="00461C41" w:rsidP="00803A36">
      <w:pPr>
        <w:spacing w:after="0" w:line="240" w:lineRule="auto"/>
        <w:jc w:val="both"/>
        <w:rPr>
          <w:rFonts w:ascii="Times New Roman" w:hAnsi="Times New Roman"/>
          <w:noProof/>
          <w:kern w:val="0"/>
          <w:lang w:val="lv-LV"/>
        </w:rPr>
      </w:pPr>
    </w:p>
    <w:sectPr w:rsidR="00461C41" w:rsidRPr="00803A36" w:rsidSect="00803A3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879CE" w14:textId="77777777" w:rsidR="001E05EA" w:rsidRPr="00461C41" w:rsidRDefault="001E05EA" w:rsidP="00461C41">
      <w:pPr>
        <w:spacing w:after="0" w:line="240" w:lineRule="auto"/>
        <w:rPr>
          <w:noProof/>
          <w:kern w:val="0"/>
          <w:lang w:val="en-US"/>
        </w:rPr>
      </w:pPr>
      <w:r w:rsidRPr="00461C41">
        <w:rPr>
          <w:noProof/>
          <w:kern w:val="0"/>
          <w:lang w:val="en-US"/>
        </w:rPr>
        <w:separator/>
      </w:r>
    </w:p>
  </w:endnote>
  <w:endnote w:type="continuationSeparator" w:id="0">
    <w:p w14:paraId="0FED7D9A" w14:textId="77777777" w:rsidR="001E05EA" w:rsidRPr="00461C41" w:rsidRDefault="001E05EA" w:rsidP="00461C41">
      <w:pPr>
        <w:spacing w:after="0" w:line="240" w:lineRule="auto"/>
        <w:rPr>
          <w:noProof/>
          <w:kern w:val="0"/>
          <w:lang w:val="en-US"/>
        </w:rPr>
      </w:pPr>
      <w:r w:rsidRPr="00461C4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7F8C" w14:textId="77777777" w:rsidR="00337335" w:rsidRPr="00337335" w:rsidRDefault="00337335" w:rsidP="00337335">
    <w:pPr>
      <w:tabs>
        <w:tab w:val="center" w:pos="4513"/>
        <w:tab w:val="right" w:pos="9026"/>
        <w:tab w:val="right" w:pos="9072"/>
      </w:tabs>
      <w:spacing w:after="0" w:line="240" w:lineRule="auto"/>
      <w:rPr>
        <w:rFonts w:ascii="Times New Roman" w:eastAsia="Times New Roman" w:hAnsi="Times New Roman" w:cs="Times New Roman"/>
        <w:noProof/>
        <w:color w:val="FF0000"/>
        <w:kern w:val="0"/>
        <w:sz w:val="20"/>
        <w:szCs w:val="22"/>
        <w:lang w:val="en-US"/>
        <w14:ligatures w14:val="none"/>
      </w:rPr>
    </w:pPr>
  </w:p>
  <w:p w14:paraId="4609DFC0" w14:textId="3DBB44A0" w:rsidR="000263D3" w:rsidRPr="00337335" w:rsidRDefault="00337335" w:rsidP="00337335">
    <w:pPr>
      <w:tabs>
        <w:tab w:val="center" w:pos="4513"/>
        <w:tab w:val="right" w:pos="9026"/>
        <w:tab w:val="right" w:pos="9072"/>
      </w:tabs>
      <w:spacing w:after="0" w:line="240" w:lineRule="auto"/>
      <w:rPr>
        <w:rFonts w:ascii="Times New Roman" w:eastAsia="Times New Roman" w:hAnsi="Times New Roman" w:cs="Times New Roman"/>
        <w:noProof/>
        <w:kern w:val="0"/>
        <w:sz w:val="20"/>
        <w:szCs w:val="22"/>
        <w:lang w:val="en-US"/>
        <w14:ligatures w14:val="none"/>
      </w:rPr>
    </w:pPr>
    <w:r w:rsidRPr="00337335">
      <w:rPr>
        <w:rFonts w:ascii="Times New Roman" w:eastAsia="Times New Roman" w:hAnsi="Times New Roman" w:cs="Times New Roman"/>
        <w:noProof/>
        <w:kern w:val="0"/>
        <w:sz w:val="20"/>
        <w:szCs w:val="22"/>
        <w:lang w:val="en-US"/>
        <w14:ligatures w14:val="none"/>
      </w:rPr>
      <w:t xml:space="preserve">Translation </w:t>
    </w:r>
    <w:r w:rsidRPr="00337335">
      <w:rPr>
        <w:rFonts w:ascii="Times New Roman" w:eastAsia="Times New Roman" w:hAnsi="Times New Roman" w:cs="Times New Roman"/>
        <w:noProof/>
        <w:kern w:val="0"/>
        <w:sz w:val="20"/>
        <w:szCs w:val="22"/>
        <w:lang w:val="en-US"/>
        <w14:ligatures w14:val="none"/>
      </w:rPr>
      <w:fldChar w:fldCharType="begin"/>
    </w:r>
    <w:r w:rsidRPr="00337335">
      <w:rPr>
        <w:rFonts w:ascii="Times New Roman" w:eastAsia="Times New Roman" w:hAnsi="Times New Roman" w:cs="Times New Roman"/>
        <w:noProof/>
        <w:kern w:val="0"/>
        <w:sz w:val="20"/>
        <w:szCs w:val="22"/>
        <w:lang w:val="en-US"/>
        <w14:ligatures w14:val="none"/>
      </w:rPr>
      <w:instrText>symbol 169 \f "UnivrstyRoman TL" \s 8</w:instrText>
    </w:r>
    <w:r w:rsidRPr="00337335">
      <w:rPr>
        <w:rFonts w:ascii="Times New Roman" w:eastAsia="Times New Roman" w:hAnsi="Times New Roman" w:cs="Times New Roman"/>
        <w:noProof/>
        <w:kern w:val="0"/>
        <w:sz w:val="20"/>
        <w:szCs w:val="22"/>
        <w:lang w:val="en-US"/>
        <w14:ligatures w14:val="none"/>
      </w:rPr>
      <w:fldChar w:fldCharType="separate"/>
    </w:r>
    <w:r w:rsidRPr="00337335">
      <w:rPr>
        <w:rFonts w:ascii="Times New Roman" w:eastAsia="Times New Roman" w:hAnsi="Times New Roman" w:cs="Times New Roman"/>
        <w:noProof/>
        <w:kern w:val="0"/>
        <w:sz w:val="20"/>
        <w:szCs w:val="22"/>
        <w:lang w:val="en-US"/>
        <w14:ligatures w14:val="none"/>
      </w:rPr>
      <w:t>©</w:t>
    </w:r>
    <w:r w:rsidRPr="00337335">
      <w:rPr>
        <w:rFonts w:ascii="Times New Roman" w:eastAsia="Times New Roman" w:hAnsi="Times New Roman" w:cs="Times New Roman"/>
        <w:noProof/>
        <w:kern w:val="0"/>
        <w:sz w:val="20"/>
        <w:szCs w:val="22"/>
        <w:lang w:val="en-US"/>
        <w14:ligatures w14:val="none"/>
      </w:rPr>
      <w:fldChar w:fldCharType="end"/>
    </w:r>
    <w:r w:rsidRPr="00337335">
      <w:rPr>
        <w:rFonts w:ascii="Times New Roman" w:eastAsia="Times New Roman" w:hAnsi="Times New Roman" w:cs="Times New Roman"/>
        <w:noProof/>
        <w:kern w:val="0"/>
        <w:sz w:val="20"/>
        <w:szCs w:val="22"/>
        <w:lang w:val="en-US"/>
        <w14:ligatures w14:val="none"/>
      </w:rPr>
      <w:t xml:space="preserve"> 202</w:t>
    </w:r>
    <w:r w:rsidRPr="00337335">
      <w:rPr>
        <w:rFonts w:ascii="Times New Roman" w:eastAsia="Times New Roman" w:hAnsi="Times New Roman" w:cs="Times New Roman"/>
        <w:noProof/>
        <w:kern w:val="0"/>
        <w:sz w:val="20"/>
        <w:szCs w:val="22"/>
        <w:lang w:val="en-US"/>
        <w14:ligatures w14:val="none"/>
      </w:rPr>
      <w:t>6</w:t>
    </w:r>
    <w:r w:rsidRPr="00337335">
      <w:rPr>
        <w:rFonts w:ascii="Times New Roman" w:eastAsia="Times New Roman" w:hAnsi="Times New Roman" w:cs="Times New Roman"/>
        <w:noProof/>
        <w:kern w:val="0"/>
        <w:sz w:val="20"/>
        <w:szCs w:val="22"/>
        <w:lang w:val="en-US"/>
        <w14:ligatures w14:val="none"/>
      </w:rPr>
      <w:t xml:space="preserve"> Valsts valodas centrs (State Language Centre)</w:t>
    </w:r>
    <w:r w:rsidRPr="00337335">
      <w:rPr>
        <w:rFonts w:ascii="Times New Roman" w:eastAsia="Times New Roman" w:hAnsi="Times New Roman" w:cs="Times New Roman"/>
        <w:noProof/>
        <w:kern w:val="0"/>
        <w:sz w:val="20"/>
        <w:szCs w:val="22"/>
        <w:lang w:val="en-US"/>
        <w14:ligatures w14:val="none"/>
      </w:rPr>
      <w:tab/>
    </w:r>
    <w:r w:rsidRPr="00337335">
      <w:rPr>
        <w:rFonts w:ascii="Times New Roman" w:eastAsia="Times New Roman" w:hAnsi="Times New Roman" w:cs="Times New Roman"/>
        <w:noProof/>
        <w:kern w:val="0"/>
        <w:sz w:val="20"/>
        <w:szCs w:val="22"/>
        <w:lang w:val="en-US"/>
        <w14:ligatures w14:val="none"/>
      </w:rPr>
      <w:fldChar w:fldCharType="begin"/>
    </w:r>
    <w:r w:rsidRPr="00337335">
      <w:rPr>
        <w:rFonts w:ascii="Times New Roman" w:eastAsia="Times New Roman" w:hAnsi="Times New Roman" w:cs="Times New Roman"/>
        <w:noProof/>
        <w:kern w:val="0"/>
        <w:sz w:val="20"/>
        <w:szCs w:val="22"/>
        <w:lang w:val="en-US"/>
        <w14:ligatures w14:val="none"/>
      </w:rPr>
      <w:instrText xml:space="preserve"> PAGE </w:instrText>
    </w:r>
    <w:r w:rsidRPr="00337335">
      <w:rPr>
        <w:rFonts w:ascii="Times New Roman" w:eastAsia="Times New Roman" w:hAnsi="Times New Roman" w:cs="Times New Roman"/>
        <w:noProof/>
        <w:kern w:val="0"/>
        <w:sz w:val="20"/>
        <w:szCs w:val="22"/>
        <w:lang w:val="en-US"/>
        <w14:ligatures w14:val="none"/>
      </w:rPr>
      <w:fldChar w:fldCharType="separate"/>
    </w:r>
    <w:r w:rsidRPr="00337335">
      <w:rPr>
        <w:rFonts w:ascii="Times New Roman" w:eastAsia="Times New Roman" w:hAnsi="Times New Roman" w:cs="Times New Roman"/>
        <w:noProof/>
        <w:kern w:val="0"/>
        <w:sz w:val="20"/>
        <w:szCs w:val="22"/>
        <w:lang w:val="en-US"/>
        <w14:ligatures w14:val="none"/>
      </w:rPr>
      <w:t>2</w:t>
    </w:r>
    <w:r w:rsidRPr="00337335">
      <w:rPr>
        <w:rFonts w:ascii="Times New Roman" w:eastAsia="Times New Roman" w:hAnsi="Times New Roman" w:cs="Times New Roman"/>
        <w:noProof/>
        <w:kern w:val="0"/>
        <w:sz w:val="20"/>
        <w:szCs w:val="22"/>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A344" w14:textId="77777777" w:rsidR="000263D3" w:rsidRPr="00E531A1" w:rsidRDefault="000263D3" w:rsidP="000263D3">
    <w:pPr>
      <w:pStyle w:val="Footer"/>
      <w:rPr>
        <w:rFonts w:ascii="Times New Roman" w:hAnsi="Times New Roman"/>
        <w:noProof/>
        <w:color w:val="FF0000"/>
        <w:sz w:val="20"/>
        <w:lang w:val="en-US"/>
      </w:rPr>
    </w:pPr>
  </w:p>
  <w:p w14:paraId="3B822B22" w14:textId="1005A76F" w:rsidR="000263D3" w:rsidRPr="000C3DD4" w:rsidRDefault="000263D3">
    <w:pPr>
      <w:pStyle w:val="Footer"/>
      <w:rPr>
        <w:rFonts w:ascii="Times New Roman" w:hAnsi="Times New Roman"/>
        <w:noProof/>
        <w:sz w:val="20"/>
        <w:lang w:val="en-US"/>
      </w:rPr>
    </w:pPr>
    <w:r w:rsidRPr="000C3DD4">
      <w:rPr>
        <w:rFonts w:ascii="Times New Roman" w:hAnsi="Times New Roman"/>
        <w:noProof/>
        <w:sz w:val="20"/>
        <w:lang w:val="en-US"/>
      </w:rPr>
      <w:t xml:space="preserve">Translation </w:t>
    </w:r>
    <w:r w:rsidRPr="000C3DD4">
      <w:rPr>
        <w:rFonts w:ascii="Times New Roman" w:hAnsi="Times New Roman"/>
        <w:noProof/>
        <w:sz w:val="20"/>
        <w:lang w:val="en-US"/>
      </w:rPr>
      <w:fldChar w:fldCharType="begin"/>
    </w:r>
    <w:r w:rsidRPr="000C3DD4">
      <w:rPr>
        <w:rFonts w:ascii="Times New Roman" w:hAnsi="Times New Roman"/>
        <w:noProof/>
        <w:sz w:val="20"/>
        <w:lang w:val="en-US"/>
      </w:rPr>
      <w:instrText>symbol 169 \f "UnivrstyRoman TL" \s 8</w:instrText>
    </w:r>
    <w:r w:rsidRPr="000C3DD4">
      <w:rPr>
        <w:rFonts w:ascii="Times New Roman" w:hAnsi="Times New Roman"/>
        <w:noProof/>
        <w:sz w:val="20"/>
        <w:lang w:val="en-US"/>
      </w:rPr>
      <w:fldChar w:fldCharType="separate"/>
    </w:r>
    <w:r w:rsidRPr="000C3DD4">
      <w:rPr>
        <w:rFonts w:ascii="Times New Roman" w:hAnsi="Times New Roman"/>
        <w:noProof/>
        <w:sz w:val="20"/>
        <w:lang w:val="en-US"/>
      </w:rPr>
      <w:t>©</w:t>
    </w:r>
    <w:r w:rsidRPr="000C3DD4">
      <w:rPr>
        <w:rFonts w:ascii="Times New Roman" w:hAnsi="Times New Roman"/>
        <w:noProof/>
        <w:sz w:val="20"/>
        <w:lang w:val="en-US"/>
      </w:rPr>
      <w:fldChar w:fldCharType="end"/>
    </w:r>
    <w:r w:rsidRPr="000C3DD4">
      <w:rPr>
        <w:rFonts w:ascii="Times New Roman" w:hAnsi="Times New Roman"/>
        <w:noProof/>
        <w:sz w:val="20"/>
        <w:lang w:val="en-US"/>
      </w:rPr>
      <w:t xml:space="preserve"> 202</w:t>
    </w:r>
    <w:r w:rsidR="000C3DD4">
      <w:rPr>
        <w:rFonts w:ascii="Times New Roman" w:hAnsi="Times New Roman"/>
        <w:noProof/>
        <w:sz w:val="20"/>
        <w:lang w:val="en-US"/>
      </w:rPr>
      <w:t>6</w:t>
    </w:r>
    <w:r w:rsidRPr="000C3DD4">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6B00E" w14:textId="77777777" w:rsidR="001E05EA" w:rsidRPr="00461C41" w:rsidRDefault="001E05EA" w:rsidP="00461C41">
      <w:pPr>
        <w:spacing w:after="0" w:line="240" w:lineRule="auto"/>
        <w:rPr>
          <w:noProof/>
          <w:kern w:val="0"/>
          <w:lang w:val="en-US"/>
        </w:rPr>
      </w:pPr>
      <w:r w:rsidRPr="00461C41">
        <w:rPr>
          <w:noProof/>
          <w:kern w:val="0"/>
          <w:lang w:val="en-US"/>
        </w:rPr>
        <w:separator/>
      </w:r>
    </w:p>
  </w:footnote>
  <w:footnote w:type="continuationSeparator" w:id="0">
    <w:p w14:paraId="3D42125F" w14:textId="77777777" w:rsidR="001E05EA" w:rsidRPr="00461C41" w:rsidRDefault="001E05EA" w:rsidP="00461C41">
      <w:pPr>
        <w:spacing w:after="0" w:line="240" w:lineRule="auto"/>
        <w:rPr>
          <w:noProof/>
          <w:kern w:val="0"/>
          <w:lang w:val="en-US"/>
        </w:rPr>
      </w:pPr>
      <w:r w:rsidRPr="00461C4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8AC"/>
    <w:rsid w:val="000263D3"/>
    <w:rsid w:val="000B3388"/>
    <w:rsid w:val="000C3DD4"/>
    <w:rsid w:val="001E05EA"/>
    <w:rsid w:val="0021303C"/>
    <w:rsid w:val="002240EA"/>
    <w:rsid w:val="00230A1E"/>
    <w:rsid w:val="002D4913"/>
    <w:rsid w:val="00337335"/>
    <w:rsid w:val="003E2CEB"/>
    <w:rsid w:val="00461C41"/>
    <w:rsid w:val="005F4E28"/>
    <w:rsid w:val="006F54F1"/>
    <w:rsid w:val="007348AC"/>
    <w:rsid w:val="007471D0"/>
    <w:rsid w:val="00803A36"/>
    <w:rsid w:val="00815C76"/>
    <w:rsid w:val="00917BBE"/>
    <w:rsid w:val="009C4C98"/>
    <w:rsid w:val="00AA4B07"/>
    <w:rsid w:val="00AB4EE0"/>
    <w:rsid w:val="00B20E10"/>
    <w:rsid w:val="00DC67B2"/>
    <w:rsid w:val="00DD65C1"/>
    <w:rsid w:val="00E02547"/>
    <w:rsid w:val="00E139AF"/>
    <w:rsid w:val="00F079BA"/>
    <w:rsid w:val="00F163FF"/>
    <w:rsid w:val="00FC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C7F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8AC"/>
    <w:rPr>
      <w:rFonts w:eastAsiaTheme="majorEastAsia" w:cstheme="majorBidi"/>
      <w:color w:val="272727" w:themeColor="text1" w:themeTint="D8"/>
    </w:rPr>
  </w:style>
  <w:style w:type="paragraph" w:styleId="Title">
    <w:name w:val="Title"/>
    <w:basedOn w:val="Normal"/>
    <w:next w:val="Normal"/>
    <w:link w:val="TitleChar"/>
    <w:uiPriority w:val="10"/>
    <w:qFormat/>
    <w:rsid w:val="00734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8AC"/>
    <w:pPr>
      <w:spacing w:before="160"/>
      <w:jc w:val="center"/>
    </w:pPr>
    <w:rPr>
      <w:i/>
      <w:iCs/>
      <w:color w:val="404040" w:themeColor="text1" w:themeTint="BF"/>
    </w:rPr>
  </w:style>
  <w:style w:type="character" w:customStyle="1" w:styleId="QuoteChar">
    <w:name w:val="Quote Char"/>
    <w:basedOn w:val="DefaultParagraphFont"/>
    <w:link w:val="Quote"/>
    <w:uiPriority w:val="29"/>
    <w:rsid w:val="007348AC"/>
    <w:rPr>
      <w:i/>
      <w:iCs/>
      <w:color w:val="404040" w:themeColor="text1" w:themeTint="BF"/>
    </w:rPr>
  </w:style>
  <w:style w:type="paragraph" w:styleId="ListParagraph">
    <w:name w:val="List Paragraph"/>
    <w:basedOn w:val="Normal"/>
    <w:uiPriority w:val="34"/>
    <w:qFormat/>
    <w:rsid w:val="007348AC"/>
    <w:pPr>
      <w:ind w:left="720"/>
      <w:contextualSpacing/>
    </w:pPr>
  </w:style>
  <w:style w:type="character" w:styleId="IntenseEmphasis">
    <w:name w:val="Intense Emphasis"/>
    <w:basedOn w:val="DefaultParagraphFont"/>
    <w:uiPriority w:val="21"/>
    <w:qFormat/>
    <w:rsid w:val="007348AC"/>
    <w:rPr>
      <w:i/>
      <w:iCs/>
      <w:color w:val="0F4761" w:themeColor="accent1" w:themeShade="BF"/>
    </w:rPr>
  </w:style>
  <w:style w:type="paragraph" w:styleId="IntenseQuote">
    <w:name w:val="Intense Quote"/>
    <w:basedOn w:val="Normal"/>
    <w:next w:val="Normal"/>
    <w:link w:val="IntenseQuoteChar"/>
    <w:uiPriority w:val="30"/>
    <w:qFormat/>
    <w:rsid w:val="00734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8AC"/>
    <w:rPr>
      <w:i/>
      <w:iCs/>
      <w:color w:val="0F4761" w:themeColor="accent1" w:themeShade="BF"/>
    </w:rPr>
  </w:style>
  <w:style w:type="character" w:styleId="IntenseReference">
    <w:name w:val="Intense Reference"/>
    <w:basedOn w:val="DefaultParagraphFont"/>
    <w:uiPriority w:val="32"/>
    <w:qFormat/>
    <w:rsid w:val="007348AC"/>
    <w:rPr>
      <w:b/>
      <w:bCs/>
      <w:smallCaps/>
      <w:color w:val="0F4761" w:themeColor="accent1" w:themeShade="BF"/>
      <w:spacing w:val="5"/>
    </w:rPr>
  </w:style>
  <w:style w:type="character" w:styleId="Hyperlink">
    <w:name w:val="Hyperlink"/>
    <w:basedOn w:val="DefaultParagraphFont"/>
    <w:uiPriority w:val="99"/>
    <w:unhideWhenUsed/>
    <w:rsid w:val="000B3388"/>
    <w:rPr>
      <w:color w:val="467886" w:themeColor="hyperlink"/>
      <w:u w:val="single"/>
    </w:rPr>
  </w:style>
  <w:style w:type="character" w:styleId="UnresolvedMention">
    <w:name w:val="Unresolved Mention"/>
    <w:basedOn w:val="DefaultParagraphFont"/>
    <w:uiPriority w:val="99"/>
    <w:semiHidden/>
    <w:unhideWhenUsed/>
    <w:rsid w:val="000B3388"/>
    <w:rPr>
      <w:color w:val="605E5C"/>
      <w:shd w:val="clear" w:color="auto" w:fill="E1DFDD"/>
    </w:rPr>
  </w:style>
  <w:style w:type="paragraph" w:styleId="Header">
    <w:name w:val="header"/>
    <w:basedOn w:val="Normal"/>
    <w:link w:val="HeaderChar"/>
    <w:uiPriority w:val="99"/>
    <w:unhideWhenUsed/>
    <w:rsid w:val="00461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C41"/>
  </w:style>
  <w:style w:type="paragraph" w:styleId="Footer">
    <w:name w:val="footer"/>
    <w:basedOn w:val="Normal"/>
    <w:link w:val="FooterChar"/>
    <w:unhideWhenUsed/>
    <w:rsid w:val="00461C41"/>
    <w:pPr>
      <w:tabs>
        <w:tab w:val="center" w:pos="4513"/>
        <w:tab w:val="right" w:pos="9026"/>
      </w:tabs>
      <w:spacing w:after="0" w:line="240" w:lineRule="auto"/>
    </w:pPr>
  </w:style>
  <w:style w:type="character" w:customStyle="1" w:styleId="FooterChar">
    <w:name w:val="Footer Char"/>
    <w:basedOn w:val="DefaultParagraphFont"/>
    <w:link w:val="Footer"/>
    <w:rsid w:val="00461C41"/>
  </w:style>
  <w:style w:type="table" w:styleId="TableGrid">
    <w:name w:val="Table Grid"/>
    <w:basedOn w:val="TableNormal"/>
    <w:uiPriority w:val="39"/>
    <w:rsid w:val="00DC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F079B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b9b96187d9f6191c6928702c361a9d0b">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1e7acf1eda7bc0ff31156d4cbe3294fc"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DCC48-C405-46F3-B52D-78B14E75443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77A6F14-F8CF-4DF9-A6A2-488F5B723BDE}"/>
</file>

<file path=customXml/itemProps3.xml><?xml version="1.0" encoding="utf-8"?>
<ds:datastoreItem xmlns:ds="http://schemas.openxmlformats.org/officeDocument/2006/customXml" ds:itemID="{C5A5A004-552D-4E4E-97FF-73B45B0ACFE9}">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632</Words>
  <Characters>3608</Characters>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2025-12-12T07:17:00Z</dcterms:created>
  <dcterms:modified xsi:type="dcterms:W3CDTF">2026-07-14T06:46:00Z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